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DFCC9" w14:textId="77777777" w:rsidR="007A614B" w:rsidRPr="00737E5B" w:rsidRDefault="00032F63" w:rsidP="00BC4F54">
      <w:pPr>
        <w:suppressAutoHyphens/>
        <w:overflowPunct w:val="0"/>
        <w:jc w:val="center"/>
        <w:rPr>
          <w:rFonts w:ascii="Arial" w:hAnsi="Arial" w:cs="Arial"/>
          <w:b/>
          <w:sz w:val="28"/>
          <w:szCs w:val="28"/>
        </w:rPr>
      </w:pPr>
      <w:r w:rsidRPr="00737E5B">
        <w:rPr>
          <w:rFonts w:ascii="Arial" w:hAnsi="Arial" w:cs="Arial"/>
          <w:b/>
          <w:sz w:val="28"/>
          <w:szCs w:val="28"/>
        </w:rPr>
        <w:t>Data</w:t>
      </w:r>
      <w:r w:rsidR="003F269D" w:rsidRPr="00737E5B">
        <w:rPr>
          <w:rFonts w:ascii="Arial" w:hAnsi="Arial" w:cs="Arial"/>
          <w:b/>
          <w:sz w:val="28"/>
          <w:szCs w:val="28"/>
        </w:rPr>
        <w:t xml:space="preserve"> File Checklist</w:t>
      </w:r>
    </w:p>
    <w:tbl>
      <w:tblPr>
        <w:tblW w:w="11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1079"/>
        <w:gridCol w:w="1701"/>
        <w:gridCol w:w="764"/>
        <w:gridCol w:w="1118"/>
        <w:gridCol w:w="2370"/>
        <w:gridCol w:w="1048"/>
        <w:gridCol w:w="1313"/>
        <w:gridCol w:w="992"/>
      </w:tblGrid>
      <w:tr w:rsidR="008A7006" w:rsidRPr="00737E5B" w14:paraId="09499E35" w14:textId="77777777" w:rsidTr="00C0658D">
        <w:trPr>
          <w:trHeight w:val="695"/>
          <w:tblHeader/>
          <w:jc w:val="center"/>
        </w:trPr>
        <w:tc>
          <w:tcPr>
            <w:tcW w:w="671" w:type="dxa"/>
            <w:vAlign w:val="center"/>
          </w:tcPr>
          <w:p w14:paraId="20D79AF7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Serial No.</w:t>
            </w:r>
          </w:p>
        </w:tc>
        <w:tc>
          <w:tcPr>
            <w:tcW w:w="1079" w:type="dxa"/>
            <w:vAlign w:val="center"/>
          </w:tcPr>
          <w:p w14:paraId="0A60B79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Code</w:t>
            </w:r>
          </w:p>
        </w:tc>
        <w:tc>
          <w:tcPr>
            <w:tcW w:w="1701" w:type="dxa"/>
            <w:vAlign w:val="center"/>
          </w:tcPr>
          <w:p w14:paraId="3B700F19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File Name</w:t>
            </w:r>
          </w:p>
        </w:tc>
        <w:tc>
          <w:tcPr>
            <w:tcW w:w="764" w:type="dxa"/>
            <w:vAlign w:val="center"/>
          </w:tcPr>
          <w:p w14:paraId="54FFF37E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Cycle</w:t>
            </w:r>
          </w:p>
        </w:tc>
        <w:tc>
          <w:tcPr>
            <w:tcW w:w="1118" w:type="dxa"/>
            <w:vAlign w:val="center"/>
          </w:tcPr>
          <w:p w14:paraId="7A2D1890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Period</w:t>
            </w:r>
          </w:p>
        </w:tc>
        <w:tc>
          <w:tcPr>
            <w:tcW w:w="2370" w:type="dxa"/>
            <w:vAlign w:val="center"/>
          </w:tcPr>
          <w:p w14:paraId="2F144CD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Fields</w:t>
            </w:r>
          </w:p>
        </w:tc>
        <w:tc>
          <w:tcPr>
            <w:tcW w:w="1048" w:type="dxa"/>
          </w:tcPr>
          <w:p w14:paraId="38D3B52F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Volume</w:t>
            </w:r>
          </w:p>
          <w:p w14:paraId="2CDA9BF3" w14:textId="77777777" w:rsidR="008A7006" w:rsidRPr="00737E5B" w:rsidRDefault="008A7006" w:rsidP="00FC6B33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(Latest Year)</w:t>
            </w:r>
          </w:p>
        </w:tc>
        <w:tc>
          <w:tcPr>
            <w:tcW w:w="1313" w:type="dxa"/>
            <w:vAlign w:val="center"/>
          </w:tcPr>
          <w:p w14:paraId="599D84E1" w14:textId="77777777" w:rsidR="008A7006" w:rsidRPr="00737E5B" w:rsidRDefault="008A7006" w:rsidP="00FC6B33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Source</w:t>
            </w:r>
          </w:p>
        </w:tc>
        <w:tc>
          <w:tcPr>
            <w:tcW w:w="992" w:type="dxa"/>
            <w:vAlign w:val="center"/>
          </w:tcPr>
          <w:p w14:paraId="0AFF9025" w14:textId="77777777" w:rsidR="008A7006" w:rsidRPr="00737E5B" w:rsidRDefault="008A7006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Remarks</w:t>
            </w:r>
          </w:p>
        </w:tc>
      </w:tr>
      <w:tr w:rsidR="00AA79D9" w:rsidRPr="00737E5B" w14:paraId="5484BBD8" w14:textId="77777777" w:rsidTr="00C0658D">
        <w:trPr>
          <w:trHeight w:val="464"/>
          <w:tblHeader/>
          <w:jc w:val="center"/>
        </w:trPr>
        <w:tc>
          <w:tcPr>
            <w:tcW w:w="671" w:type="dxa"/>
            <w:vAlign w:val="center"/>
          </w:tcPr>
          <w:p w14:paraId="684704A9" w14:textId="77777777" w:rsidR="00AA79D9" w:rsidRPr="00737E5B" w:rsidRDefault="00AA79D9" w:rsidP="007C3329">
            <w:pPr>
              <w:widowControl/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78AA41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Health-01</w:t>
            </w:r>
          </w:p>
        </w:tc>
        <w:tc>
          <w:tcPr>
            <w:tcW w:w="1701" w:type="dxa"/>
            <w:vAlign w:val="center"/>
          </w:tcPr>
          <w:p w14:paraId="6CC5878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Expenditures by Visits</w:t>
            </w:r>
          </w:p>
        </w:tc>
        <w:tc>
          <w:tcPr>
            <w:tcW w:w="764" w:type="dxa"/>
            <w:vAlign w:val="center"/>
          </w:tcPr>
          <w:p w14:paraId="70EE28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BA1298C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0C3ECA6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275A81D6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170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633A70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69B07BE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70C5A81C" w14:textId="77777777" w:rsidTr="00C0658D">
        <w:trPr>
          <w:trHeight w:val="993"/>
          <w:tblHeader/>
          <w:jc w:val="center"/>
        </w:trPr>
        <w:tc>
          <w:tcPr>
            <w:tcW w:w="671" w:type="dxa"/>
            <w:vAlign w:val="center"/>
          </w:tcPr>
          <w:p w14:paraId="032733AD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61E09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Health-02</w:t>
            </w:r>
          </w:p>
        </w:tc>
        <w:tc>
          <w:tcPr>
            <w:tcW w:w="1701" w:type="dxa"/>
            <w:vAlign w:val="center"/>
          </w:tcPr>
          <w:p w14:paraId="29EAFCDD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Expenditures by Admissions</w:t>
            </w:r>
          </w:p>
        </w:tc>
        <w:tc>
          <w:tcPr>
            <w:tcW w:w="764" w:type="dxa"/>
            <w:vAlign w:val="center"/>
          </w:tcPr>
          <w:p w14:paraId="36F3809A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6997760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885792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 of fee (FEE_YM), medical institution code 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738516B1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3.1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3C4827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34CE7E07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79D9" w:rsidRPr="00737E5B" w14:paraId="067619A2" w14:textId="77777777" w:rsidTr="00C0658D">
        <w:trPr>
          <w:trHeight w:val="110"/>
          <w:tblHeader/>
          <w:jc w:val="center"/>
        </w:trPr>
        <w:tc>
          <w:tcPr>
            <w:tcW w:w="671" w:type="dxa"/>
            <w:vAlign w:val="center"/>
          </w:tcPr>
          <w:p w14:paraId="69CF24A5" w14:textId="77777777" w:rsidR="00AA79D9" w:rsidRPr="00737E5B" w:rsidRDefault="00AA79D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ABDAC20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Health-03</w:t>
            </w:r>
          </w:p>
        </w:tc>
        <w:tc>
          <w:tcPr>
            <w:tcW w:w="1701" w:type="dxa"/>
            <w:vAlign w:val="center"/>
          </w:tcPr>
          <w:p w14:paraId="69812DD3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Expenditures for Prescriptions Dispensed at Contracted Pharmacies</w:t>
            </w:r>
          </w:p>
        </w:tc>
        <w:tc>
          <w:tcPr>
            <w:tcW w:w="764" w:type="dxa"/>
            <w:vAlign w:val="center"/>
          </w:tcPr>
          <w:p w14:paraId="1BC7EE91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017EE44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11C8C62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Pharmacy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fee (FEE_YM), prescription preparation medical institution code</w:t>
            </w:r>
            <w:r w:rsidRPr="00737E5B" w:rsidDel="00D26CB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(HOSP_ID), national ID number (ID), ICD codes, and application fee (APPL_FEE) etc.</w:t>
            </w:r>
          </w:p>
        </w:tc>
        <w:tc>
          <w:tcPr>
            <w:tcW w:w="1048" w:type="dxa"/>
            <w:vAlign w:val="center"/>
          </w:tcPr>
          <w:p w14:paraId="0F4251BD" w14:textId="77777777" w:rsidR="00AA79D9" w:rsidRPr="00737E5B" w:rsidRDefault="003C5D84" w:rsidP="00AA79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42.2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7E4673BB" w14:textId="77777777" w:rsidR="00AA79D9" w:rsidRPr="00737E5B" w:rsidRDefault="00AA79D9" w:rsidP="00AA79D9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6FD2D659" w14:textId="77777777" w:rsidR="00AA79D9" w:rsidRPr="00737E5B" w:rsidRDefault="00AA79D9" w:rsidP="00AA79D9">
            <w:pPr>
              <w:suppressAutoHyphens/>
              <w:overflowPunct w:val="0"/>
              <w:ind w:left="7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5C8C4C82" w14:textId="77777777" w:rsidTr="00C0658D">
        <w:trPr>
          <w:trHeight w:val="779"/>
          <w:tblHeader/>
          <w:jc w:val="center"/>
        </w:trPr>
        <w:tc>
          <w:tcPr>
            <w:tcW w:w="671" w:type="dxa"/>
            <w:vAlign w:val="center"/>
          </w:tcPr>
          <w:p w14:paraId="7BC214B8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FA1D1E0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Health-04</w:t>
            </w:r>
          </w:p>
        </w:tc>
        <w:tc>
          <w:tcPr>
            <w:tcW w:w="1701" w:type="dxa"/>
            <w:vAlign w:val="center"/>
          </w:tcPr>
          <w:p w14:paraId="5DFD621A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Ambulatory Care Orders</w:t>
            </w:r>
          </w:p>
        </w:tc>
        <w:tc>
          <w:tcPr>
            <w:tcW w:w="764" w:type="dxa"/>
            <w:vAlign w:val="center"/>
          </w:tcPr>
          <w:p w14:paraId="5CA97694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37049F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5B9477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Ambulatory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7FF6814E" w14:textId="77777777" w:rsidR="00DC5919" w:rsidRPr="00737E5B" w:rsidRDefault="006303DC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601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2ECB8393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50836A27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5919" w:rsidRPr="00737E5B" w14:paraId="378FA08F" w14:textId="77777777" w:rsidTr="00C0658D">
        <w:trPr>
          <w:trHeight w:val="162"/>
          <w:tblHeader/>
          <w:jc w:val="center"/>
        </w:trPr>
        <w:tc>
          <w:tcPr>
            <w:tcW w:w="671" w:type="dxa"/>
            <w:vAlign w:val="center"/>
          </w:tcPr>
          <w:p w14:paraId="0D5FF81D" w14:textId="77777777" w:rsidR="00DC5919" w:rsidRPr="00737E5B" w:rsidRDefault="00DC5919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BE1EB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Health-05</w:t>
            </w:r>
          </w:p>
        </w:tc>
        <w:tc>
          <w:tcPr>
            <w:tcW w:w="1701" w:type="dxa"/>
            <w:vAlign w:val="center"/>
          </w:tcPr>
          <w:p w14:paraId="59AC41F1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Inpatient Orders</w:t>
            </w:r>
          </w:p>
        </w:tc>
        <w:tc>
          <w:tcPr>
            <w:tcW w:w="764" w:type="dxa"/>
            <w:vAlign w:val="center"/>
          </w:tcPr>
          <w:p w14:paraId="406AABFE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7550943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4512EF2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Inpatient care information with fields including year and month</w:t>
            </w:r>
            <w:r w:rsidRPr="00737E5B">
              <w:rPr>
                <w:rFonts w:ascii="Arial" w:hAnsi="Arial"/>
                <w:sz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of fee (FEE_YM),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medical institution code (HOSP_ID)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6982F16C" w14:textId="77777777" w:rsidR="00DC5919" w:rsidRPr="00737E5B" w:rsidRDefault="00AB65F5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76.8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5F74B1A5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ACFF8FC" w14:textId="77777777" w:rsidR="00DC5919" w:rsidRPr="00737E5B" w:rsidRDefault="00DC5919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5C701BB" w14:textId="77777777" w:rsidTr="00C0658D">
        <w:trPr>
          <w:trHeight w:val="188"/>
          <w:tblHeader/>
          <w:jc w:val="center"/>
        </w:trPr>
        <w:tc>
          <w:tcPr>
            <w:tcW w:w="671" w:type="dxa"/>
            <w:vAlign w:val="center"/>
          </w:tcPr>
          <w:p w14:paraId="1C0F4C97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1FA110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Health-06</w:t>
            </w:r>
          </w:p>
        </w:tc>
        <w:tc>
          <w:tcPr>
            <w:tcW w:w="1701" w:type="dxa"/>
            <w:vAlign w:val="center"/>
          </w:tcPr>
          <w:p w14:paraId="416B062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Details of Prescriptions Dispensed at Contracted Pharmacies</w:t>
            </w:r>
          </w:p>
        </w:tc>
        <w:tc>
          <w:tcPr>
            <w:tcW w:w="764" w:type="dxa"/>
            <w:vAlign w:val="center"/>
          </w:tcPr>
          <w:p w14:paraId="41D858F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3D8EDAB" w14:textId="77777777" w:rsidR="00DB64F8" w:rsidRPr="00737E5B" w:rsidRDefault="006247A5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42283F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Pharmacy care information with fields including year and month of fee (FEE_YM), prescription preparation medical institution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 xml:space="preserve">code 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737E5B">
              <w:rPr>
                <w:rFonts w:ascii="Arial" w:hAnsi="Arial" w:cs="Arial" w:hint="eastAsia"/>
                <w:sz w:val="16"/>
                <w:szCs w:val="16"/>
              </w:rPr>
              <w:t>HOSP_ID)</w:t>
            </w:r>
            <w:r w:rsidRPr="00737E5B">
              <w:rPr>
                <w:rFonts w:ascii="Arial" w:hAnsi="Arial" w:cs="Arial"/>
                <w:sz w:val="16"/>
                <w:szCs w:val="16"/>
              </w:rPr>
              <w:t>, drug code (DRUG_NO), and drug usage (DRUG_USE) etc.</w:t>
            </w:r>
          </w:p>
        </w:tc>
        <w:tc>
          <w:tcPr>
            <w:tcW w:w="1048" w:type="dxa"/>
            <w:vAlign w:val="center"/>
          </w:tcPr>
          <w:p w14:paraId="4B2DD2E7" w14:textId="77777777" w:rsidR="00DB64F8" w:rsidRPr="00737E5B" w:rsidRDefault="006247A5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118 </w:t>
            </w:r>
            <w:r w:rsidRPr="00737E5B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3800D3E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CDA1D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1585C006" w14:textId="77777777" w:rsidTr="00C0658D">
        <w:trPr>
          <w:trHeight w:val="1290"/>
          <w:tblHeader/>
          <w:jc w:val="center"/>
        </w:trPr>
        <w:tc>
          <w:tcPr>
            <w:tcW w:w="671" w:type="dxa"/>
            <w:vAlign w:val="center"/>
          </w:tcPr>
          <w:p w14:paraId="6E9A657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433238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Health-07</w:t>
            </w:r>
          </w:p>
        </w:tc>
        <w:tc>
          <w:tcPr>
            <w:tcW w:w="1701" w:type="dxa"/>
            <w:vAlign w:val="center"/>
          </w:tcPr>
          <w:p w14:paraId="28E6CC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Registry for Beneficiaries</w:t>
            </w:r>
          </w:p>
        </w:tc>
        <w:tc>
          <w:tcPr>
            <w:tcW w:w="764" w:type="dxa"/>
            <w:vAlign w:val="center"/>
          </w:tcPr>
          <w:p w14:paraId="394AED3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7B7203" w14:textId="77777777" w:rsidR="00DB64F8" w:rsidRPr="00737E5B" w:rsidRDefault="00E70E4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3CD18973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national ID numbers of the proposer (ID) and insured (ID1), group insurance applicant (first three digits)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(UNIT_ID)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, identity type (ID1_TYPE), and </w:t>
            </w:r>
            <w:r w:rsidRPr="00737E5B">
              <w:rPr>
                <w:rFonts w:ascii="Arial" w:hAnsi="Arial"/>
                <w:sz w:val="16"/>
              </w:rPr>
              <w:t xml:space="preserve">insured </w:t>
            </w:r>
            <w:r w:rsidRPr="00737E5B">
              <w:rPr>
                <w:rFonts w:ascii="Arial" w:hAnsi="Arial" w:cs="Arial"/>
                <w:sz w:val="16"/>
                <w:szCs w:val="16"/>
              </w:rPr>
              <w:t>income (ID1_AMT) etc.</w:t>
            </w:r>
          </w:p>
        </w:tc>
        <w:tc>
          <w:tcPr>
            <w:tcW w:w="1048" w:type="dxa"/>
            <w:vAlign w:val="center"/>
          </w:tcPr>
          <w:p w14:paraId="4D92C8A2" w14:textId="77777777" w:rsidR="00DB64F8" w:rsidRPr="00737E5B" w:rsidRDefault="00E70E4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71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1327D01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7967932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26D60DC1" w14:textId="77777777" w:rsidTr="00C0658D">
        <w:trPr>
          <w:trHeight w:val="897"/>
          <w:tblHeader/>
          <w:jc w:val="center"/>
        </w:trPr>
        <w:tc>
          <w:tcPr>
            <w:tcW w:w="671" w:type="dxa"/>
            <w:vAlign w:val="center"/>
          </w:tcPr>
          <w:p w14:paraId="47247322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C61A7B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Health-08</w:t>
            </w:r>
          </w:p>
        </w:tc>
        <w:tc>
          <w:tcPr>
            <w:tcW w:w="1701" w:type="dxa"/>
            <w:vAlign w:val="center"/>
          </w:tcPr>
          <w:p w14:paraId="296C9C9B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Catastrophic Illness Patients</w:t>
            </w:r>
          </w:p>
        </w:tc>
        <w:tc>
          <w:tcPr>
            <w:tcW w:w="764" w:type="dxa"/>
            <w:vAlign w:val="center"/>
          </w:tcPr>
          <w:p w14:paraId="46C0C0D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BB2224F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A019E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BDB31B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diagnosis code (DISE_CODE), catastrophic Illness type (IIV_TYPE), national ID number (ID), and date of acceptance (ACPT_DATE) etc.</w:t>
            </w:r>
          </w:p>
        </w:tc>
        <w:tc>
          <w:tcPr>
            <w:tcW w:w="1048" w:type="dxa"/>
            <w:vAlign w:val="center"/>
          </w:tcPr>
          <w:p w14:paraId="130F7E52" w14:textId="77777777" w:rsidR="00DB64F8" w:rsidRPr="00737E5B" w:rsidRDefault="003D37D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GB</w:t>
            </w:r>
          </w:p>
        </w:tc>
        <w:tc>
          <w:tcPr>
            <w:tcW w:w="1313" w:type="dxa"/>
            <w:vAlign w:val="center"/>
          </w:tcPr>
          <w:p w14:paraId="546DC9C8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2E2EE2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76993D5D" w14:textId="77777777" w:rsidTr="00C0658D">
        <w:trPr>
          <w:trHeight w:val="190"/>
          <w:tblHeader/>
          <w:jc w:val="center"/>
        </w:trPr>
        <w:tc>
          <w:tcPr>
            <w:tcW w:w="671" w:type="dxa"/>
            <w:vAlign w:val="center"/>
          </w:tcPr>
          <w:p w14:paraId="7CDA6D91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2AA4650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Health-09</w:t>
            </w:r>
          </w:p>
        </w:tc>
        <w:tc>
          <w:tcPr>
            <w:tcW w:w="1701" w:type="dxa"/>
            <w:vAlign w:val="center"/>
          </w:tcPr>
          <w:p w14:paraId="395867F8" w14:textId="77777777" w:rsidR="00DB64F8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Birth reporting databases</w:t>
            </w:r>
          </w:p>
        </w:tc>
        <w:tc>
          <w:tcPr>
            <w:tcW w:w="764" w:type="dxa"/>
            <w:vAlign w:val="center"/>
          </w:tcPr>
          <w:p w14:paraId="0F99671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B13C614" w14:textId="77777777" w:rsidR="00DB64F8" w:rsidRPr="00737E5B" w:rsidRDefault="006E283C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10A2AB02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mother’s ID (ID_M), year and month of mother’s birth (BIRTH_YM_M), notification of birth (L_D), gender of newborn (SEX), year and month of birth (BIRTH_YM), weeks of gestation (WEEK), weight at birth (WEIGHT), and birth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737E5B">
              <w:rPr>
                <w:rFonts w:ascii="Arial" w:hAnsi="Arial" w:cs="Arial"/>
                <w:sz w:val="16"/>
                <w:szCs w:val="16"/>
              </w:rPr>
              <w:t>rder (DEL_NO) etc.</w:t>
            </w:r>
          </w:p>
        </w:tc>
        <w:tc>
          <w:tcPr>
            <w:tcW w:w="1048" w:type="dxa"/>
            <w:vAlign w:val="center"/>
          </w:tcPr>
          <w:p w14:paraId="4B8738FA" w14:textId="77777777" w:rsidR="00DB64F8" w:rsidRPr="00737E5B" w:rsidRDefault="006E283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126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DA1B314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F5FBB1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64F8" w:rsidRPr="00737E5B" w14:paraId="333B879D" w14:textId="77777777" w:rsidTr="00C0658D">
        <w:trPr>
          <w:trHeight w:val="1352"/>
          <w:tblHeader/>
          <w:jc w:val="center"/>
        </w:trPr>
        <w:tc>
          <w:tcPr>
            <w:tcW w:w="671" w:type="dxa"/>
            <w:vAlign w:val="center"/>
          </w:tcPr>
          <w:p w14:paraId="6FD41B15" w14:textId="77777777" w:rsidR="00DB64F8" w:rsidRPr="00737E5B" w:rsidRDefault="00DB64F8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71FF009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Health-10</w:t>
            </w:r>
          </w:p>
        </w:tc>
        <w:tc>
          <w:tcPr>
            <w:tcW w:w="1701" w:type="dxa"/>
            <w:vAlign w:val="center"/>
          </w:tcPr>
          <w:p w14:paraId="5F48696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Cause Of Death Data</w:t>
            </w:r>
          </w:p>
        </w:tc>
        <w:tc>
          <w:tcPr>
            <w:tcW w:w="764" w:type="dxa"/>
            <w:vAlign w:val="center"/>
          </w:tcPr>
          <w:p w14:paraId="78006FFA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D4C8AD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1971-20</w:t>
            </w:r>
            <w:r w:rsidR="00B31542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5235C41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and cause of death classification (D_CODE) etc.</w:t>
            </w:r>
          </w:p>
        </w:tc>
        <w:tc>
          <w:tcPr>
            <w:tcW w:w="1048" w:type="dxa"/>
            <w:vAlign w:val="center"/>
          </w:tcPr>
          <w:p w14:paraId="4897076C" w14:textId="77777777" w:rsidR="00DB64F8" w:rsidRPr="00737E5B" w:rsidRDefault="00B31542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DB64F8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504A3F5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12D327" w14:textId="77777777" w:rsidR="00DB64F8" w:rsidRPr="00737E5B" w:rsidRDefault="00DB64F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5F45C0F3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0DCE630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1BA114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Health-12</w:t>
            </w:r>
          </w:p>
        </w:tc>
        <w:tc>
          <w:tcPr>
            <w:tcW w:w="1701" w:type="dxa"/>
            <w:vAlign w:val="center"/>
          </w:tcPr>
          <w:p w14:paraId="1A36D0A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Services Utilization of Medical Facilities</w:t>
            </w:r>
          </w:p>
        </w:tc>
        <w:tc>
          <w:tcPr>
            <w:tcW w:w="764" w:type="dxa"/>
            <w:vAlign w:val="center"/>
          </w:tcPr>
          <w:p w14:paraId="43EF5F0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11E3B08" w14:textId="24716AFB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4F5F5F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FCB7C6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clinic visits (pt06), emergency visits (pt07), surgeries (pt04), cesarean sections (pt10), number of uses of specific medical equipment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(equ_use01-31) etc.</w:t>
            </w:r>
          </w:p>
        </w:tc>
        <w:tc>
          <w:tcPr>
            <w:tcW w:w="1048" w:type="dxa"/>
            <w:vAlign w:val="center"/>
          </w:tcPr>
          <w:p w14:paraId="0C70FEE6" w14:textId="11BA4EAD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4F5F5F">
              <w:rPr>
                <w:rFonts w:ascii="Arial" w:hAnsi="Arial" w:cs="Arial" w:hint="eastAsia"/>
                <w:sz w:val="16"/>
                <w:szCs w:val="16"/>
              </w:rPr>
              <w:t xml:space="preserve">.4 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65EF71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2DEFB02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6013B44" w14:textId="77777777" w:rsidTr="00C0658D">
        <w:trPr>
          <w:trHeight w:val="1002"/>
          <w:tblHeader/>
          <w:jc w:val="center"/>
        </w:trPr>
        <w:tc>
          <w:tcPr>
            <w:tcW w:w="671" w:type="dxa"/>
            <w:vAlign w:val="center"/>
          </w:tcPr>
          <w:p w14:paraId="120822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D330F4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Health-13</w:t>
            </w:r>
          </w:p>
        </w:tc>
        <w:tc>
          <w:tcPr>
            <w:tcW w:w="1701" w:type="dxa"/>
            <w:vAlign w:val="center"/>
          </w:tcPr>
          <w:p w14:paraId="0ADE596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Resources of Medical Facilities</w:t>
            </w:r>
          </w:p>
        </w:tc>
        <w:tc>
          <w:tcPr>
            <w:tcW w:w="764" w:type="dxa"/>
            <w:vAlign w:val="center"/>
          </w:tcPr>
          <w:p w14:paraId="0F17D3B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0225938" w14:textId="77777777" w:rsidR="006F33F4" w:rsidRPr="00737E5B" w:rsidRDefault="00935481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60C57A3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the number of medical facilities, level (HG_1), accreditation (HG_2), number of medical practitioners, and number of beds etc.</w:t>
            </w:r>
          </w:p>
        </w:tc>
        <w:tc>
          <w:tcPr>
            <w:tcW w:w="1048" w:type="dxa"/>
            <w:vAlign w:val="center"/>
          </w:tcPr>
          <w:p w14:paraId="12EF0ED1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818122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7E7FF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A4A5E85" w14:textId="77777777" w:rsidTr="00C0658D">
        <w:trPr>
          <w:trHeight w:val="75"/>
          <w:tblHeader/>
          <w:jc w:val="center"/>
        </w:trPr>
        <w:tc>
          <w:tcPr>
            <w:tcW w:w="671" w:type="dxa"/>
            <w:vAlign w:val="center"/>
          </w:tcPr>
          <w:p w14:paraId="584B938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6680E4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Health-14</w:t>
            </w:r>
          </w:p>
        </w:tc>
        <w:tc>
          <w:tcPr>
            <w:tcW w:w="1701" w:type="dxa"/>
            <w:vAlign w:val="center"/>
          </w:tcPr>
          <w:p w14:paraId="40F92212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databases—Long Form</w:t>
            </w:r>
          </w:p>
        </w:tc>
        <w:tc>
          <w:tcPr>
            <w:tcW w:w="764" w:type="dxa"/>
            <w:vAlign w:val="center"/>
          </w:tcPr>
          <w:p w14:paraId="309CE9A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EBD63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2007-20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FC5A41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12943F3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5C4A4C6A" w14:textId="77777777" w:rsidR="006F33F4" w:rsidRPr="00737E5B" w:rsidRDefault="00FC5A41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762</w:t>
            </w:r>
            <w:r w:rsidR="00FC6F94"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29626F2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4DF8B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77FFD580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6218BAF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9C9FE8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Health-15</w:t>
            </w:r>
          </w:p>
        </w:tc>
        <w:tc>
          <w:tcPr>
            <w:tcW w:w="1701" w:type="dxa"/>
            <w:vAlign w:val="center"/>
          </w:tcPr>
          <w:p w14:paraId="05368EF6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databases—Short Form</w:t>
            </w:r>
          </w:p>
        </w:tc>
        <w:tc>
          <w:tcPr>
            <w:tcW w:w="764" w:type="dxa"/>
            <w:vAlign w:val="center"/>
          </w:tcPr>
          <w:p w14:paraId="191727E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623C5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2007-20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525733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5BB14EE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3C2E20A8" w14:textId="77777777" w:rsidR="006F33F4" w:rsidRPr="00737E5B" w:rsidRDefault="00525733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86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50A7B43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CB933A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20155C4" w14:textId="77777777" w:rsidTr="00C0658D">
        <w:trPr>
          <w:tblHeader/>
          <w:jc w:val="center"/>
        </w:trPr>
        <w:tc>
          <w:tcPr>
            <w:tcW w:w="671" w:type="dxa"/>
            <w:vAlign w:val="center"/>
          </w:tcPr>
          <w:p w14:paraId="2CAE7A0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C8D039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Health-16</w:t>
            </w:r>
          </w:p>
        </w:tc>
        <w:tc>
          <w:tcPr>
            <w:tcW w:w="1701" w:type="dxa"/>
            <w:vAlign w:val="center"/>
          </w:tcPr>
          <w:p w14:paraId="08CF7A8C" w14:textId="77777777" w:rsidR="006F33F4" w:rsidRPr="00737E5B" w:rsidRDefault="00677F5F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databases—TCDB</w:t>
            </w:r>
          </w:p>
        </w:tc>
        <w:tc>
          <w:tcPr>
            <w:tcW w:w="764" w:type="dxa"/>
            <w:vAlign w:val="center"/>
          </w:tcPr>
          <w:p w14:paraId="1A9CF34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22E8B6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2002-2006</w:t>
            </w:r>
          </w:p>
        </w:tc>
        <w:tc>
          <w:tcPr>
            <w:tcW w:w="2370" w:type="dxa"/>
            <w:vAlign w:val="center"/>
          </w:tcPr>
          <w:p w14:paraId="1EA7556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1484EA00" w14:textId="77777777" w:rsidR="006F33F4" w:rsidRPr="00737E5B" w:rsidRDefault="00F159A4" w:rsidP="00832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52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A11CC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E6F2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07E2B67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84435D7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BD259B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Health-17</w:t>
            </w:r>
          </w:p>
        </w:tc>
        <w:tc>
          <w:tcPr>
            <w:tcW w:w="1701" w:type="dxa"/>
            <w:vAlign w:val="center"/>
          </w:tcPr>
          <w:p w14:paraId="6FC793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Drug</w:t>
            </w:r>
          </w:p>
        </w:tc>
        <w:tc>
          <w:tcPr>
            <w:tcW w:w="764" w:type="dxa"/>
            <w:vAlign w:val="center"/>
          </w:tcPr>
          <w:p w14:paraId="5683910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0601CA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8D460C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5237FB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drug code (DRUG_NO), pharmacology type (PHAR_TYPE), drug ingredient quantity (DRUG_ING_QTY), and single/compound prescription marking (DRUG_MULTI_MARK) etc.</w:t>
            </w:r>
          </w:p>
        </w:tc>
        <w:tc>
          <w:tcPr>
            <w:tcW w:w="1048" w:type="dxa"/>
            <w:vAlign w:val="center"/>
          </w:tcPr>
          <w:p w14:paraId="48B26684" w14:textId="77777777" w:rsidR="006F33F4" w:rsidRPr="00737E5B" w:rsidRDefault="008D460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47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7F139FF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EED4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F139841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635407A6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B6677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Health-25</w:t>
            </w:r>
          </w:p>
        </w:tc>
        <w:tc>
          <w:tcPr>
            <w:tcW w:w="1701" w:type="dxa"/>
            <w:vAlign w:val="center"/>
          </w:tcPr>
          <w:p w14:paraId="55ABF2E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Contracted Medical Facilities</w:t>
            </w:r>
          </w:p>
        </w:tc>
        <w:tc>
          <w:tcPr>
            <w:tcW w:w="764" w:type="dxa"/>
            <w:vAlign w:val="center"/>
          </w:tcPr>
          <w:p w14:paraId="409199D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CC7FA31" w14:textId="77777777" w:rsidR="006F33F4" w:rsidRPr="00737E5B" w:rsidRDefault="006F33F4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2016, 2017</w:t>
            </w:r>
          </w:p>
        </w:tc>
        <w:tc>
          <w:tcPr>
            <w:tcW w:w="2370" w:type="dxa"/>
            <w:vAlign w:val="center"/>
          </w:tcPr>
          <w:p w14:paraId="0ED5F3E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governance type (HOS), and hospital type (HOSP_TYPE_ID) etc.</w:t>
            </w:r>
          </w:p>
        </w:tc>
        <w:tc>
          <w:tcPr>
            <w:tcW w:w="1048" w:type="dxa"/>
            <w:vAlign w:val="center"/>
          </w:tcPr>
          <w:p w14:paraId="40FAD769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4.4 MB</w:t>
            </w:r>
          </w:p>
        </w:tc>
        <w:tc>
          <w:tcPr>
            <w:tcW w:w="1313" w:type="dxa"/>
            <w:vAlign w:val="center"/>
          </w:tcPr>
          <w:p w14:paraId="72269F9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4EC5A3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4172C03" w14:textId="77777777" w:rsidTr="00C0658D">
        <w:trPr>
          <w:trHeight w:val="150"/>
          <w:tblHeader/>
          <w:jc w:val="center"/>
        </w:trPr>
        <w:tc>
          <w:tcPr>
            <w:tcW w:w="671" w:type="dxa"/>
            <w:vAlign w:val="center"/>
          </w:tcPr>
          <w:p w14:paraId="7DC4A138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B69D69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Health-29</w:t>
            </w:r>
          </w:p>
        </w:tc>
        <w:tc>
          <w:tcPr>
            <w:tcW w:w="1701" w:type="dxa"/>
            <w:vAlign w:val="center"/>
          </w:tcPr>
          <w:p w14:paraId="265ADC7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Registry for Medical Personnel</w:t>
            </w:r>
          </w:p>
        </w:tc>
        <w:tc>
          <w:tcPr>
            <w:tcW w:w="764" w:type="dxa"/>
            <w:vAlign w:val="center"/>
          </w:tcPr>
          <w:p w14:paraId="06C97BB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A9B8F7D" w14:textId="77777777" w:rsidR="006F33F4" w:rsidRPr="00737E5B" w:rsidRDefault="006F33F4" w:rsidP="00832817">
            <w:pPr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</w:t>
            </w:r>
            <w:r w:rsidRPr="00737E5B">
              <w:rPr>
                <w:rFonts w:ascii="Arial" w:hAnsi="Arial" w:cs="Arial"/>
                <w:sz w:val="16"/>
                <w:szCs w:val="16"/>
              </w:rPr>
              <w:t>2017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、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2020</w:t>
            </w:r>
          </w:p>
        </w:tc>
        <w:tc>
          <w:tcPr>
            <w:tcW w:w="2370" w:type="dxa"/>
            <w:vAlign w:val="center"/>
          </w:tcPr>
          <w:p w14:paraId="3CDCAC3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gender of practitioner (PRSN_S), practitioner type (PRSN_TYPE), and status of operation (WORK_STATUS) etc.</w:t>
            </w:r>
          </w:p>
        </w:tc>
        <w:tc>
          <w:tcPr>
            <w:tcW w:w="1048" w:type="dxa"/>
            <w:vAlign w:val="center"/>
          </w:tcPr>
          <w:p w14:paraId="78C792EB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34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B5C328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Medical Affairs</w:t>
            </w:r>
          </w:p>
        </w:tc>
        <w:tc>
          <w:tcPr>
            <w:tcW w:w="992" w:type="dxa"/>
            <w:vAlign w:val="center"/>
          </w:tcPr>
          <w:p w14:paraId="3B0AB03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48FFEB82" w14:textId="77777777" w:rsidTr="00C0658D">
        <w:trPr>
          <w:trHeight w:val="763"/>
          <w:tblHeader/>
          <w:jc w:val="center"/>
        </w:trPr>
        <w:tc>
          <w:tcPr>
            <w:tcW w:w="671" w:type="dxa"/>
            <w:vAlign w:val="center"/>
          </w:tcPr>
          <w:p w14:paraId="2800368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B3783F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Health-30</w:t>
            </w:r>
          </w:p>
        </w:tc>
        <w:tc>
          <w:tcPr>
            <w:tcW w:w="1701" w:type="dxa"/>
            <w:vAlign w:val="center"/>
          </w:tcPr>
          <w:p w14:paraId="0BCDC4A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Multiple Cause of Death Data</w:t>
            </w:r>
          </w:p>
        </w:tc>
        <w:tc>
          <w:tcPr>
            <w:tcW w:w="764" w:type="dxa"/>
            <w:vAlign w:val="center"/>
          </w:tcPr>
          <w:p w14:paraId="6FFD865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C18A63A" w14:textId="77777777" w:rsidR="006F33F4" w:rsidRPr="00737E5B" w:rsidRDefault="006F33F4" w:rsidP="00832817">
            <w:pPr>
              <w:tabs>
                <w:tab w:val="left" w:pos="830"/>
              </w:tabs>
              <w:suppressAutoHyphens/>
              <w:overflowPunct w:val="0"/>
              <w:ind w:rightChars="-22" w:right="-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2008-20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08ADF66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</w:t>
            </w:r>
            <w:r w:rsidRPr="00737E5B" w:rsidDel="004A3B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and multiple cause of death (MC1-20) etc.</w:t>
            </w:r>
          </w:p>
        </w:tc>
        <w:tc>
          <w:tcPr>
            <w:tcW w:w="1048" w:type="dxa"/>
            <w:vAlign w:val="center"/>
          </w:tcPr>
          <w:p w14:paraId="14D3C171" w14:textId="77777777" w:rsidR="006F33F4" w:rsidRPr="00737E5B" w:rsidRDefault="002C0CE0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30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1AB0B99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8CD59E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06BA5C19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FAB139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86D86C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Health-31</w:t>
            </w:r>
          </w:p>
        </w:tc>
        <w:tc>
          <w:tcPr>
            <w:tcW w:w="1701" w:type="dxa"/>
            <w:vAlign w:val="center"/>
          </w:tcPr>
          <w:p w14:paraId="7CD7C35F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Delayed Report of Death Data</w:t>
            </w:r>
          </w:p>
        </w:tc>
        <w:tc>
          <w:tcPr>
            <w:tcW w:w="764" w:type="dxa"/>
            <w:vAlign w:val="center"/>
          </w:tcPr>
          <w:p w14:paraId="7C6F203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E342F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1994-202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4316F61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cause of death classification (D_CODE), and multiple cause of death (MC1-20) etc.</w:t>
            </w:r>
          </w:p>
        </w:tc>
        <w:tc>
          <w:tcPr>
            <w:tcW w:w="1048" w:type="dxa"/>
            <w:vAlign w:val="center"/>
          </w:tcPr>
          <w:p w14:paraId="62EC9BB0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</w:t>
            </w:r>
            <w:r w:rsidR="00FB65CC" w:rsidRPr="00737E5B">
              <w:rPr>
                <w:rFonts w:ascii="Arial" w:hAnsi="Arial" w:cs="Arial" w:hint="eastAsia"/>
                <w:sz w:val="16"/>
                <w:szCs w:val="16"/>
              </w:rPr>
              <w:t>92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KB</w:t>
            </w:r>
          </w:p>
        </w:tc>
        <w:tc>
          <w:tcPr>
            <w:tcW w:w="1313" w:type="dxa"/>
            <w:vAlign w:val="center"/>
          </w:tcPr>
          <w:p w14:paraId="2A1D910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B513DB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2D750E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6BD5CB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F594C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Health-37</w:t>
            </w:r>
          </w:p>
        </w:tc>
        <w:tc>
          <w:tcPr>
            <w:tcW w:w="1701" w:type="dxa"/>
            <w:vAlign w:val="center"/>
          </w:tcPr>
          <w:p w14:paraId="255878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Drug Price File (H_NHI_DRPRICE)</w:t>
            </w:r>
          </w:p>
        </w:tc>
        <w:tc>
          <w:tcPr>
            <w:tcW w:w="764" w:type="dxa"/>
            <w:vAlign w:val="center"/>
          </w:tcPr>
          <w:p w14:paraId="4E24A4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CE1C45" w14:textId="77777777" w:rsidR="006F33F4" w:rsidRPr="00737E5B" w:rsidRDefault="00B875BD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41F6F5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order code (ORDER_CODE), effective date (EFF_YM), and order unit price (ORDER_PRICE) etc.</w:t>
            </w:r>
          </w:p>
        </w:tc>
        <w:tc>
          <w:tcPr>
            <w:tcW w:w="1048" w:type="dxa"/>
            <w:vAlign w:val="center"/>
          </w:tcPr>
          <w:p w14:paraId="74FF2236" w14:textId="77777777" w:rsidR="006F33F4" w:rsidRPr="00737E5B" w:rsidRDefault="00A826BF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17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7AD0681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2835A7D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D52F3A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ECA141A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972154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Health-42</w:t>
            </w:r>
          </w:p>
        </w:tc>
        <w:tc>
          <w:tcPr>
            <w:tcW w:w="1701" w:type="dxa"/>
            <w:vAlign w:val="center"/>
          </w:tcPr>
          <w:p w14:paraId="18A6BA3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Monthly claim summary for ambulatory care claims (H_NHI_OPTOT)</w:t>
            </w:r>
          </w:p>
        </w:tc>
        <w:tc>
          <w:tcPr>
            <w:tcW w:w="764" w:type="dxa"/>
            <w:vAlign w:val="center"/>
          </w:tcPr>
          <w:p w14:paraId="4F432BD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EF4EE9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</w:t>
            </w:r>
            <w:r w:rsidR="001122DA" w:rsidRPr="00737E5B">
              <w:rPr>
                <w:rFonts w:ascii="Arial" w:hAnsi="Arial" w:cs="Arial"/>
                <w:sz w:val="16"/>
                <w:szCs w:val="16"/>
              </w:rPr>
              <w:t>-20</w:t>
            </w:r>
            <w:r w:rsidR="001122DA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7571950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37E5B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21702C81" w14:textId="77777777" w:rsidR="006F33F4" w:rsidRPr="00737E5B" w:rsidRDefault="001122DA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117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68126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1E97B6F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49E5351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2592F6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27D041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Health-43</w:t>
            </w:r>
          </w:p>
        </w:tc>
        <w:tc>
          <w:tcPr>
            <w:tcW w:w="1701" w:type="dxa"/>
            <w:vAlign w:val="center"/>
          </w:tcPr>
          <w:p w14:paraId="3112FFF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Monthly claim summary for inpatient claims (H_NHI_HPTOT)</w:t>
            </w:r>
          </w:p>
        </w:tc>
        <w:tc>
          <w:tcPr>
            <w:tcW w:w="764" w:type="dxa"/>
            <w:vAlign w:val="center"/>
          </w:tcPr>
          <w:p w14:paraId="40F241C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28D25F16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</w:t>
            </w:r>
            <w:r w:rsidR="006B3F98" w:rsidRPr="00737E5B">
              <w:rPr>
                <w:rFonts w:ascii="Arial" w:hAnsi="Arial" w:cs="Arial"/>
                <w:sz w:val="16"/>
                <w:szCs w:val="16"/>
              </w:rPr>
              <w:t>202</w:t>
            </w:r>
            <w:r w:rsidR="006B3F98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2996A92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medical institution code (HOSP_ID), medical institution municipality and district code</w:t>
            </w:r>
            <w:r w:rsidRPr="00737E5B" w:rsidDel="00C45C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(CITY), medical institution governance type (HOS), quantity of applications (APPL_QTY), and payment application points (APPL_DOT) etc.</w:t>
            </w:r>
          </w:p>
        </w:tc>
        <w:tc>
          <w:tcPr>
            <w:tcW w:w="1048" w:type="dxa"/>
            <w:vAlign w:val="center"/>
          </w:tcPr>
          <w:p w14:paraId="13E34489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256 KB</w:t>
            </w:r>
          </w:p>
        </w:tc>
        <w:tc>
          <w:tcPr>
            <w:tcW w:w="1313" w:type="dxa"/>
            <w:vAlign w:val="center"/>
          </w:tcPr>
          <w:p w14:paraId="10C904A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AC5309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F33F4" w:rsidRPr="00737E5B" w14:paraId="1E4480E3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931B9D2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3B295A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Health-45</w:t>
            </w:r>
          </w:p>
        </w:tc>
        <w:tc>
          <w:tcPr>
            <w:tcW w:w="1701" w:type="dxa"/>
            <w:vAlign w:val="center"/>
          </w:tcPr>
          <w:p w14:paraId="752475A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Registration Annual Report (H_BHP_CRSSC)</w:t>
            </w:r>
          </w:p>
        </w:tc>
        <w:tc>
          <w:tcPr>
            <w:tcW w:w="764" w:type="dxa"/>
            <w:vAlign w:val="center"/>
          </w:tcPr>
          <w:p w14:paraId="12C2217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C89D87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1979-20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E92679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  <w:tc>
          <w:tcPr>
            <w:tcW w:w="2370" w:type="dxa"/>
            <w:vAlign w:val="center"/>
          </w:tcPr>
          <w:p w14:paraId="0F426D6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date of initial diagnosis (DIAG_DT), primary site (CASITE), and histology (HIST) etc.</w:t>
            </w:r>
          </w:p>
        </w:tc>
        <w:tc>
          <w:tcPr>
            <w:tcW w:w="1048" w:type="dxa"/>
            <w:vAlign w:val="center"/>
          </w:tcPr>
          <w:p w14:paraId="026CD5C7" w14:textId="77777777" w:rsidR="006F33F4" w:rsidRPr="00737E5B" w:rsidRDefault="00E92679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221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451EB5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75BE3D5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570B" w:rsidRPr="00737E5B" w14:paraId="7A89D40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5113A30" w14:textId="77777777" w:rsidR="0090570B" w:rsidRPr="00737E5B" w:rsidRDefault="0090570B" w:rsidP="0090570B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0F2265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Health-48</w:t>
            </w:r>
          </w:p>
        </w:tc>
        <w:tc>
          <w:tcPr>
            <w:tcW w:w="1701" w:type="dxa"/>
            <w:vAlign w:val="center"/>
          </w:tcPr>
          <w:p w14:paraId="24B5CED2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Birth Cohort Study</w:t>
            </w:r>
          </w:p>
        </w:tc>
        <w:tc>
          <w:tcPr>
            <w:tcW w:w="764" w:type="dxa"/>
            <w:vAlign w:val="center"/>
          </w:tcPr>
          <w:p w14:paraId="6DCC016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18" w:type="dxa"/>
            <w:vAlign w:val="center"/>
          </w:tcPr>
          <w:p w14:paraId="465E2E86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2005, 2007, 200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>,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10</w:t>
            </w:r>
            <w:r w:rsidRPr="00737E5B">
              <w:rPr>
                <w:rFonts w:ascii="Arial" w:hAnsi="Arial" w:cs="Arial"/>
                <w:sz w:val="16"/>
                <w:szCs w:val="16"/>
              </w:rPr>
              <w:t>,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13,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2017,</w:t>
            </w:r>
          </w:p>
          <w:p w14:paraId="262B926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  <w:r w:rsidRPr="00737E5B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709BB348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2039D0C3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Files contain information on growth and health of infants,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method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of care, and lifestyle etc.</w:t>
            </w:r>
          </w:p>
        </w:tc>
        <w:tc>
          <w:tcPr>
            <w:tcW w:w="1048" w:type="dxa"/>
            <w:vAlign w:val="center"/>
          </w:tcPr>
          <w:p w14:paraId="650A8934" w14:textId="77777777" w:rsidR="0090570B" w:rsidRPr="00737E5B" w:rsidRDefault="0090570B" w:rsidP="0090570B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25.6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03E6AD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5961AAA" w14:textId="77777777" w:rsidR="0090570B" w:rsidRPr="00737E5B" w:rsidRDefault="0090570B" w:rsidP="0090570B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1A2D655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99174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01F7BF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Health-49</w:t>
            </w:r>
          </w:p>
        </w:tc>
        <w:tc>
          <w:tcPr>
            <w:tcW w:w="1701" w:type="dxa"/>
            <w:vAlign w:val="center"/>
          </w:tcPr>
          <w:p w14:paraId="62E3F697" w14:textId="77777777" w:rsidR="006F33F4" w:rsidRPr="00737E5B" w:rsidRDefault="00423BC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Fertility and Family survey</w:t>
            </w:r>
          </w:p>
        </w:tc>
        <w:tc>
          <w:tcPr>
            <w:tcW w:w="764" w:type="dxa"/>
            <w:vAlign w:val="center"/>
          </w:tcPr>
          <w:p w14:paraId="5E77F7B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2-7 years</w:t>
            </w:r>
          </w:p>
        </w:tc>
        <w:tc>
          <w:tcPr>
            <w:tcW w:w="1118" w:type="dxa"/>
            <w:vAlign w:val="center"/>
          </w:tcPr>
          <w:p w14:paraId="3B6700C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1965-201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6</w:t>
            </w:r>
          </w:p>
        </w:tc>
        <w:tc>
          <w:tcPr>
            <w:tcW w:w="2370" w:type="dxa"/>
            <w:vAlign w:val="center"/>
          </w:tcPr>
          <w:p w14:paraId="7996595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Monitoring and observation of long-term trends of the child-bearing attitudes, knowledge and practice of women of childbearing age etc.</w:t>
            </w:r>
          </w:p>
        </w:tc>
        <w:tc>
          <w:tcPr>
            <w:tcW w:w="1048" w:type="dxa"/>
            <w:vAlign w:val="center"/>
          </w:tcPr>
          <w:p w14:paraId="17EF3B06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7.8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4FB820E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5D43CC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F33F4" w:rsidRPr="00737E5B" w14:paraId="068B9AE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962894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D9F8B6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Health-51</w:t>
            </w:r>
          </w:p>
        </w:tc>
        <w:tc>
          <w:tcPr>
            <w:tcW w:w="1701" w:type="dxa"/>
            <w:vAlign w:val="center"/>
          </w:tcPr>
          <w:p w14:paraId="7CB40638" w14:textId="77777777" w:rsidR="006F33F4" w:rsidRPr="00737E5B" w:rsidRDefault="00A80885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rare disease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databases</w:t>
            </w:r>
          </w:p>
        </w:tc>
        <w:tc>
          <w:tcPr>
            <w:tcW w:w="764" w:type="dxa"/>
            <w:vAlign w:val="center"/>
          </w:tcPr>
          <w:p w14:paraId="215F92B3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A8B965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0813AC7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date of report (REP_DATE), name of diagnosis (DIG_NAME), date of diagnosis (DIG_DATE), and code of disease (D_CODE) etc.</w:t>
            </w:r>
          </w:p>
        </w:tc>
        <w:tc>
          <w:tcPr>
            <w:tcW w:w="1048" w:type="dxa"/>
            <w:vAlign w:val="center"/>
          </w:tcPr>
          <w:p w14:paraId="75CB82A1" w14:textId="77777777" w:rsidR="006F33F4" w:rsidRPr="00737E5B" w:rsidRDefault="006F33F4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12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1B5F45F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10ACDF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6FFE82B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4C154A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7DA276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Health-52</w:t>
            </w:r>
          </w:p>
        </w:tc>
        <w:tc>
          <w:tcPr>
            <w:tcW w:w="1701" w:type="dxa"/>
            <w:vAlign w:val="center"/>
          </w:tcPr>
          <w:p w14:paraId="07263087" w14:textId="77777777" w:rsidR="006F33F4" w:rsidRPr="00737E5B" w:rsidRDefault="0083031E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Artificial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reproduction databases</w:t>
            </w:r>
          </w:p>
        </w:tc>
        <w:tc>
          <w:tcPr>
            <w:tcW w:w="764" w:type="dxa"/>
            <w:vAlign w:val="center"/>
          </w:tcPr>
          <w:p w14:paraId="5F204EA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5758167" w14:textId="1D8D89D1" w:rsidR="006F33F4" w:rsidRPr="00AE6E86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1998-20</w:t>
            </w:r>
            <w:r w:rsidR="001F647C"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37F2437B" w14:textId="77777777" w:rsidR="006F33F4" w:rsidRPr="00AE6E86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date of drug use (DRG_DATE), artificial reproduction method, and newborn information etc.</w:t>
            </w:r>
          </w:p>
        </w:tc>
        <w:tc>
          <w:tcPr>
            <w:tcW w:w="1048" w:type="dxa"/>
            <w:vAlign w:val="center"/>
          </w:tcPr>
          <w:p w14:paraId="64139149" w14:textId="711FA968" w:rsidR="006F33F4" w:rsidRPr="00AE6E86" w:rsidRDefault="0045459E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1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0</w:t>
            </w:r>
            <w:r w:rsidR="006F33F4"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DB981E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0BA23DC" w14:textId="77777777" w:rsidR="006F33F4" w:rsidRPr="00737E5B" w:rsidRDefault="0072735B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31C0381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1E89CFD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3DB63EA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Health-53</w:t>
            </w:r>
          </w:p>
        </w:tc>
        <w:tc>
          <w:tcPr>
            <w:tcW w:w="1701" w:type="dxa"/>
            <w:vAlign w:val="center"/>
          </w:tcPr>
          <w:p w14:paraId="3294BEDB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Delayed Report of Multiple Cause of Death Data</w:t>
            </w:r>
          </w:p>
        </w:tc>
        <w:tc>
          <w:tcPr>
            <w:tcW w:w="764" w:type="dxa"/>
            <w:vAlign w:val="center"/>
          </w:tcPr>
          <w:p w14:paraId="0F6AAFE7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EAEA51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712BDE25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year and month of birth (BIRTH_YM), date of death (D_DATE), location of death (D_LOCA), region code of place of death (D_PLACE), code of disease (D_CODE), and multiple cause of death (MC1-20) etc.</w:t>
            </w:r>
          </w:p>
        </w:tc>
        <w:tc>
          <w:tcPr>
            <w:tcW w:w="1048" w:type="dxa"/>
            <w:vAlign w:val="center"/>
          </w:tcPr>
          <w:p w14:paraId="3AF61E8A" w14:textId="77777777" w:rsidR="006F33F4" w:rsidRPr="00737E5B" w:rsidRDefault="00FB65CC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="009C697B" w:rsidRPr="00737E5B">
              <w:rPr>
                <w:rFonts w:ascii="Arial" w:hAnsi="Arial" w:cs="Arial" w:hint="eastAsia"/>
                <w:sz w:val="16"/>
                <w:szCs w:val="16"/>
              </w:rPr>
              <w:t>20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F33F4" w:rsidRPr="00737E5B">
              <w:rPr>
                <w:rFonts w:ascii="Arial" w:hAnsi="Arial" w:cs="Arial" w:hint="eastAsia"/>
                <w:sz w:val="16"/>
                <w:szCs w:val="16"/>
              </w:rPr>
              <w:t>K</w:t>
            </w:r>
            <w:r w:rsidR="006F33F4"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0EFE5998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4EBFDE4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3F4" w:rsidRPr="00737E5B" w14:paraId="332C9EF2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635B250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06719E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Health-54</w:t>
            </w:r>
          </w:p>
        </w:tc>
        <w:tc>
          <w:tcPr>
            <w:tcW w:w="1701" w:type="dxa"/>
            <w:vAlign w:val="center"/>
          </w:tcPr>
          <w:p w14:paraId="234189F9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Cervical Cancer</w:t>
            </w:r>
          </w:p>
        </w:tc>
        <w:tc>
          <w:tcPr>
            <w:tcW w:w="764" w:type="dxa"/>
            <w:vAlign w:val="center"/>
          </w:tcPr>
          <w:p w14:paraId="2456EB8D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974EC0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2004-</w:t>
            </w:r>
            <w:r w:rsidR="00583B68" w:rsidRPr="00737E5B">
              <w:rPr>
                <w:rFonts w:ascii="Arial" w:hAnsi="Arial" w:cs="Arial"/>
                <w:sz w:val="16"/>
                <w:szCs w:val="16"/>
              </w:rPr>
              <w:t>202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F1AD7"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CB509D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08B4DD0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sampling unit (SAMP_UNIT), interpretation unit (LAB_UNIT), and pap smear data (H_BHP_PST_SMEAR) etc.</w:t>
            </w:r>
          </w:p>
        </w:tc>
        <w:tc>
          <w:tcPr>
            <w:tcW w:w="1048" w:type="dxa"/>
            <w:vAlign w:val="center"/>
          </w:tcPr>
          <w:p w14:paraId="1D8F9DF3" w14:textId="77777777" w:rsidR="006F33F4" w:rsidRPr="00737E5B" w:rsidRDefault="00CB509D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493</w:t>
            </w:r>
            <w:r w:rsidR="00583B68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29AB2F4C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7423D0B" w14:textId="77777777" w:rsidR="006F33F4" w:rsidRPr="00737E5B" w:rsidRDefault="00583B68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6F33F4" w:rsidRPr="00737E5B" w14:paraId="40CDC7C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DA7C7C" w14:textId="77777777" w:rsidR="006F33F4" w:rsidRPr="00737E5B" w:rsidRDefault="006F33F4" w:rsidP="007C3329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5E6815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Health-55</w:t>
            </w:r>
          </w:p>
        </w:tc>
        <w:tc>
          <w:tcPr>
            <w:tcW w:w="1701" w:type="dxa"/>
            <w:vAlign w:val="center"/>
          </w:tcPr>
          <w:p w14:paraId="36FC5D0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Colorectal Cancer</w:t>
            </w:r>
          </w:p>
        </w:tc>
        <w:tc>
          <w:tcPr>
            <w:tcW w:w="764" w:type="dxa"/>
            <w:vAlign w:val="center"/>
          </w:tcPr>
          <w:p w14:paraId="0A8932B4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C6AEB79" w14:textId="77777777" w:rsidR="006F33F4" w:rsidRPr="00737E5B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2010-2022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AB2190" w:rsidRPr="00737E5B">
              <w:rPr>
                <w:rFonts w:ascii="Arial" w:hAnsi="Arial" w:cs="Arial" w:hint="eastAsia"/>
                <w:sz w:val="16"/>
                <w:szCs w:val="16"/>
              </w:rPr>
              <w:t>2024</w:t>
            </w:r>
          </w:p>
        </w:tc>
        <w:tc>
          <w:tcPr>
            <w:tcW w:w="2370" w:type="dxa"/>
            <w:vAlign w:val="center"/>
          </w:tcPr>
          <w:p w14:paraId="3CD850C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colonoscopy report (H_BHP_CCS_CUT), colonoscopy diagnosis (H_BHP_CCS_ CONF), and fecal occult blood test (H_BHP_CCS_FOBT) etc.</w:t>
            </w:r>
          </w:p>
        </w:tc>
        <w:tc>
          <w:tcPr>
            <w:tcW w:w="1048" w:type="dxa"/>
            <w:vAlign w:val="center"/>
          </w:tcPr>
          <w:p w14:paraId="519EE71C" w14:textId="77777777" w:rsidR="006F33F4" w:rsidRPr="00737E5B" w:rsidRDefault="008C3DF3" w:rsidP="0083281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="00AB2190" w:rsidRPr="00737E5B">
              <w:rPr>
                <w:rFonts w:ascii="Arial" w:hAnsi="Arial" w:cs="Arial" w:hint="eastAsia"/>
                <w:sz w:val="16"/>
                <w:szCs w:val="16"/>
              </w:rPr>
              <w:t>54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81505B2" w14:textId="77777777" w:rsidR="006F33F4" w:rsidRPr="00737E5B" w:rsidRDefault="006F33F4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3988666A" w14:textId="77777777" w:rsidR="006F33F4" w:rsidRPr="00737E5B" w:rsidRDefault="008C3DF3" w:rsidP="0083281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BF35D2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76CE67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5D91179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Health-56</w:t>
            </w:r>
          </w:p>
        </w:tc>
        <w:tc>
          <w:tcPr>
            <w:tcW w:w="1701" w:type="dxa"/>
            <w:vAlign w:val="center"/>
          </w:tcPr>
          <w:p w14:paraId="6380107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Breast Cancer</w:t>
            </w:r>
          </w:p>
        </w:tc>
        <w:tc>
          <w:tcPr>
            <w:tcW w:w="764" w:type="dxa"/>
            <w:vAlign w:val="center"/>
          </w:tcPr>
          <w:p w14:paraId="4303B5D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062C29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2004-2022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3A57CD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67CF95A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national ID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(ID), mammogram data (H_BHP_BCS_DATA), mammogram screening unit (H_BHP_BCS_UNIT), and mammogram screening doctor (H_BHP_BCS_DR) etc.</w:t>
            </w:r>
          </w:p>
        </w:tc>
        <w:tc>
          <w:tcPr>
            <w:tcW w:w="1048" w:type="dxa"/>
            <w:vAlign w:val="center"/>
          </w:tcPr>
          <w:p w14:paraId="21AE4653" w14:textId="77777777" w:rsidR="002F1AD7" w:rsidRPr="00737E5B" w:rsidRDefault="003A57CD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469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61CE0" w:rsidRPr="00737E5B">
              <w:rPr>
                <w:rFonts w:ascii="Arial" w:hAnsi="Arial" w:cs="Arial"/>
                <w:sz w:val="16"/>
                <w:szCs w:val="16"/>
              </w:rPr>
              <w:t>M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35CCA7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0748B92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07E597C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248F75C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44650A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Health-57</w:t>
            </w:r>
          </w:p>
        </w:tc>
        <w:tc>
          <w:tcPr>
            <w:tcW w:w="1701" w:type="dxa"/>
            <w:vAlign w:val="center"/>
          </w:tcPr>
          <w:p w14:paraId="688FD98C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Cancer screening-screening for Oral Cancer</w:t>
            </w:r>
          </w:p>
        </w:tc>
        <w:tc>
          <w:tcPr>
            <w:tcW w:w="764" w:type="dxa"/>
            <w:vAlign w:val="center"/>
          </w:tcPr>
          <w:p w14:paraId="7199BE6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229660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2010-202</w:t>
            </w:r>
            <w:r w:rsidR="00D9618A" w:rsidRPr="00737E5B">
              <w:rPr>
                <w:rFonts w:ascii="Arial" w:hAnsi="Arial" w:cs="Arial"/>
                <w:sz w:val="16"/>
                <w:szCs w:val="16"/>
              </w:rPr>
              <w:t>2</w:t>
            </w:r>
            <w:r w:rsidR="00AB2190" w:rsidRPr="00737E5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9618A" w:rsidRPr="00737E5B">
              <w:rPr>
                <w:rFonts w:ascii="Arial" w:hAnsi="Arial" w:cs="Arial" w:hint="eastAsia"/>
                <w:sz w:val="16"/>
                <w:szCs w:val="16"/>
              </w:rPr>
              <w:t>2023</w:t>
            </w:r>
            <w:r w:rsidR="004D006B" w:rsidRPr="00737E5B">
              <w:rPr>
                <w:rFonts w:ascii="Arial" w:hAnsi="Arial" w:cs="Arial"/>
                <w:sz w:val="16"/>
                <w:szCs w:val="16"/>
              </w:rPr>
              <w:t>,</w:t>
            </w:r>
            <w:r w:rsidR="004D006B" w:rsidRPr="00737E5B">
              <w:rPr>
                <w:rFonts w:ascii="Arial" w:hAnsi="Arial" w:cs="Arial" w:hint="eastAsia"/>
                <w:sz w:val="16"/>
                <w:szCs w:val="16"/>
              </w:rPr>
              <w:t xml:space="preserve"> 2024</w:t>
            </w:r>
          </w:p>
        </w:tc>
        <w:tc>
          <w:tcPr>
            <w:tcW w:w="2370" w:type="dxa"/>
            <w:vAlign w:val="center"/>
          </w:tcPr>
          <w:p w14:paraId="793B1B6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oral cancer diagnosis file (H_BHP_OMS_ CONFIRM), and biopsy data (H_BHP_OMS_ CUT) etc.</w:t>
            </w:r>
          </w:p>
        </w:tc>
        <w:tc>
          <w:tcPr>
            <w:tcW w:w="1048" w:type="dxa"/>
            <w:vAlign w:val="center"/>
          </w:tcPr>
          <w:p w14:paraId="6B969BCC" w14:textId="77777777" w:rsidR="002F1AD7" w:rsidRPr="00737E5B" w:rsidRDefault="00D9618A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5</w:t>
            </w:r>
            <w:r w:rsidR="004D006B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0BE3E49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Oral Health</w:t>
            </w:r>
          </w:p>
        </w:tc>
        <w:tc>
          <w:tcPr>
            <w:tcW w:w="992" w:type="dxa"/>
            <w:vAlign w:val="center"/>
          </w:tcPr>
          <w:p w14:paraId="40C6061F" w14:textId="77777777" w:rsidR="002F1AD7" w:rsidRPr="00737E5B" w:rsidRDefault="00D9618A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54CDF2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DFB54FA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F7C57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Health-59</w:t>
            </w:r>
          </w:p>
        </w:tc>
        <w:tc>
          <w:tcPr>
            <w:tcW w:w="1701" w:type="dxa"/>
            <w:vAlign w:val="center"/>
          </w:tcPr>
          <w:p w14:paraId="255EA35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National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genetic diagnosis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system databases</w:t>
            </w:r>
          </w:p>
        </w:tc>
        <w:tc>
          <w:tcPr>
            <w:tcW w:w="764" w:type="dxa"/>
            <w:vAlign w:val="center"/>
          </w:tcPr>
          <w:p w14:paraId="3AAC52D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FF2B19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2010-20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357C62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C948DA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indication (CONDITION), laboratory item (LABCODE_MEMO), and laboratory results (UNUSUAL_SEL) etc.</w:t>
            </w:r>
          </w:p>
        </w:tc>
        <w:tc>
          <w:tcPr>
            <w:tcW w:w="1048" w:type="dxa"/>
            <w:vAlign w:val="center"/>
          </w:tcPr>
          <w:p w14:paraId="0A0B33BC" w14:textId="77777777" w:rsidR="002F1AD7" w:rsidRPr="00737E5B" w:rsidRDefault="00357C62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M</w:t>
            </w:r>
            <w:r w:rsidRPr="00737E5B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1313" w:type="dxa"/>
            <w:vAlign w:val="center"/>
          </w:tcPr>
          <w:p w14:paraId="6ACC74A2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40A353AD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72EEFE9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BD0C2D9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2CFED8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Health-61</w:t>
            </w:r>
          </w:p>
        </w:tc>
        <w:tc>
          <w:tcPr>
            <w:tcW w:w="1701" w:type="dxa"/>
            <w:vAlign w:val="center"/>
          </w:tcPr>
          <w:p w14:paraId="4DD72C4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Notifiable Disease Dataset of Confirmed Cases - </w:t>
            </w:r>
          </w:p>
          <w:p w14:paraId="52CA8565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Disease Prevention Database</w:t>
            </w:r>
          </w:p>
        </w:tc>
        <w:tc>
          <w:tcPr>
            <w:tcW w:w="764" w:type="dxa"/>
            <w:vAlign w:val="center"/>
          </w:tcPr>
          <w:p w14:paraId="3E6C593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5DA797E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1991-2015</w:t>
            </w:r>
          </w:p>
        </w:tc>
        <w:tc>
          <w:tcPr>
            <w:tcW w:w="2370" w:type="dxa"/>
            <w:vAlign w:val="center"/>
          </w:tcPr>
          <w:p w14:paraId="017B5B9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county of residence (RESIDENCE_COUNTY), age at onset (SICK_AGE_BY_YEAR), date of onset (SICK_DATE), and date of death (DEATH_DATE) etc.</w:t>
            </w:r>
          </w:p>
        </w:tc>
        <w:tc>
          <w:tcPr>
            <w:tcW w:w="1048" w:type="dxa"/>
            <w:vAlign w:val="center"/>
          </w:tcPr>
          <w:p w14:paraId="7475DEE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72.0 MB</w:t>
            </w:r>
          </w:p>
          <w:p w14:paraId="68F4904B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09506CE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6D6FBE9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27F7C91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8E3AAC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11AAB9E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Health-73</w:t>
            </w:r>
          </w:p>
        </w:tc>
        <w:tc>
          <w:tcPr>
            <w:tcW w:w="1701" w:type="dxa"/>
            <w:vAlign w:val="center"/>
          </w:tcPr>
          <w:p w14:paraId="5736AFC1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Tuberculosis Database</w:t>
            </w:r>
          </w:p>
        </w:tc>
        <w:tc>
          <w:tcPr>
            <w:tcW w:w="764" w:type="dxa"/>
            <w:vAlign w:val="center"/>
          </w:tcPr>
          <w:p w14:paraId="68015368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5E9A3E3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22</w:t>
            </w:r>
          </w:p>
        </w:tc>
        <w:tc>
          <w:tcPr>
            <w:tcW w:w="2370" w:type="dxa"/>
            <w:vAlign w:val="center"/>
          </w:tcPr>
          <w:p w14:paraId="3F40EC8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reporting unit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rep_hspt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identity type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iden_no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x-ray results (xres1), and date of x-ray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xdate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38BF695D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33</w:t>
            </w:r>
            <w:r w:rsidRPr="00737E5B">
              <w:rPr>
                <w:rFonts w:ascii="Arial" w:hAnsi="Arial" w:cs="Arial"/>
                <w:sz w:val="16"/>
                <w:szCs w:val="16"/>
              </w:rPr>
              <w:t>MB</w:t>
            </w:r>
          </w:p>
          <w:p w14:paraId="2239D899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(full file size)</w:t>
            </w:r>
          </w:p>
        </w:tc>
        <w:tc>
          <w:tcPr>
            <w:tcW w:w="1313" w:type="dxa"/>
            <w:vAlign w:val="center"/>
          </w:tcPr>
          <w:p w14:paraId="203727D2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7EFF6CA4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Note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</w:p>
        </w:tc>
      </w:tr>
      <w:tr w:rsidR="002F1AD7" w:rsidRPr="00737E5B" w14:paraId="78E71FEB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A21419E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8DF3DCA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Health-81</w:t>
            </w:r>
          </w:p>
        </w:tc>
        <w:tc>
          <w:tcPr>
            <w:tcW w:w="1701" w:type="dxa"/>
            <w:vAlign w:val="center"/>
          </w:tcPr>
          <w:p w14:paraId="37523DB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Data of National Health Insurance Contracted Medical Care Institutions</w:t>
            </w:r>
          </w:p>
        </w:tc>
        <w:tc>
          <w:tcPr>
            <w:tcW w:w="764" w:type="dxa"/>
            <w:vAlign w:val="center"/>
          </w:tcPr>
          <w:p w14:paraId="6917167B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5C66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2000-202</w:t>
            </w:r>
            <w:r w:rsidR="0026510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8745054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contracted hospital type (HOSP_CNT_TYPE), medical institution code (HOSP_ID), medical institution municipality and district code (HOSP_ID_CITY), and medical institution governance type (HOSP_ID_HOS) etc.</w:t>
            </w:r>
          </w:p>
        </w:tc>
        <w:tc>
          <w:tcPr>
            <w:tcW w:w="1048" w:type="dxa"/>
            <w:vAlign w:val="center"/>
          </w:tcPr>
          <w:p w14:paraId="413A6C9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 MB</w:t>
            </w:r>
          </w:p>
        </w:tc>
        <w:tc>
          <w:tcPr>
            <w:tcW w:w="1313" w:type="dxa"/>
            <w:vAlign w:val="center"/>
          </w:tcPr>
          <w:p w14:paraId="796416DF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Insurance Administration</w:t>
            </w:r>
          </w:p>
        </w:tc>
        <w:tc>
          <w:tcPr>
            <w:tcW w:w="992" w:type="dxa"/>
            <w:vAlign w:val="center"/>
          </w:tcPr>
          <w:p w14:paraId="0FCE503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</w:rPr>
            </w:pPr>
          </w:p>
        </w:tc>
      </w:tr>
      <w:tr w:rsidR="002F1AD7" w:rsidRPr="00737E5B" w14:paraId="0395748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5C07C72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547307D7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Health-9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5C00A88F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Adult preventive</w:t>
            </w:r>
          </w:p>
          <w:p w14:paraId="204F4D8B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service databases</w:t>
            </w:r>
          </w:p>
        </w:tc>
        <w:tc>
          <w:tcPr>
            <w:tcW w:w="764" w:type="dxa"/>
            <w:vAlign w:val="center"/>
          </w:tcPr>
          <w:p w14:paraId="1D5E8DF0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F77EBC1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2012-20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CB509D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469C347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Fields include body 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check up</w:t>
            </w:r>
            <w:proofErr w:type="spellEnd"/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blood biochemical test, renal function test, health consultation, etc.</w:t>
            </w:r>
          </w:p>
        </w:tc>
        <w:tc>
          <w:tcPr>
            <w:tcW w:w="1048" w:type="dxa"/>
            <w:vAlign w:val="center"/>
          </w:tcPr>
          <w:p w14:paraId="71957B8A" w14:textId="77777777" w:rsidR="002F1AD7" w:rsidRPr="00737E5B" w:rsidRDefault="00CB509D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517</w:t>
            </w:r>
            <w:r w:rsidR="002F1AD7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  <w:p w14:paraId="0EB153D3" w14:textId="77777777" w:rsidR="002F1AD7" w:rsidRPr="00737E5B" w:rsidRDefault="002F1AD7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14:paraId="43E96E57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6D3ACB48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1AD7" w:rsidRPr="00737E5B" w14:paraId="1F98489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7A44420" w14:textId="77777777" w:rsidR="002F1AD7" w:rsidRPr="00737E5B" w:rsidRDefault="002F1AD7" w:rsidP="002F1AD7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D63461" w14:textId="77777777" w:rsidR="002F1AD7" w:rsidRPr="00737E5B" w:rsidRDefault="002F1AD7" w:rsidP="002F1AD7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Health-102</w:t>
            </w:r>
          </w:p>
        </w:tc>
        <w:tc>
          <w:tcPr>
            <w:tcW w:w="1701" w:type="dxa"/>
            <w:vAlign w:val="center"/>
          </w:tcPr>
          <w:p w14:paraId="1BA41BEC" w14:textId="77777777" w:rsidR="002F1AD7" w:rsidRPr="00737E5B" w:rsidRDefault="002F1AD7" w:rsidP="002F1AD7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Data of COVID-19 vaccination and COVID-19 confirmed cases, moderate or severe cases and deaths</w:t>
            </w:r>
          </w:p>
        </w:tc>
        <w:tc>
          <w:tcPr>
            <w:tcW w:w="764" w:type="dxa"/>
            <w:vAlign w:val="center"/>
          </w:tcPr>
          <w:p w14:paraId="01CFE66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FC7DE8F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2021-202</w:t>
            </w:r>
            <w:r w:rsidR="00441AEF" w:rsidRPr="00737E5B">
              <w:rPr>
                <w:rFonts w:ascii="Arial" w:hAnsi="Arial" w:cs="Arial" w:hint="eastAsia"/>
                <w:sz w:val="16"/>
                <w:szCs w:val="16"/>
              </w:rPr>
              <w:t>3</w:t>
            </w:r>
          </w:p>
        </w:tc>
        <w:tc>
          <w:tcPr>
            <w:tcW w:w="2370" w:type="dxa"/>
            <w:vAlign w:val="center"/>
          </w:tcPr>
          <w:p w14:paraId="51B1CA33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 vaccine name and dosage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Ecode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), date of vaccination (</w:t>
            </w:r>
            <w:proofErr w:type="spellStart"/>
            <w:r w:rsidRPr="00737E5B">
              <w:rPr>
                <w:rFonts w:ascii="Arial" w:hAnsi="Arial" w:cs="Arial"/>
                <w:sz w:val="16"/>
                <w:szCs w:val="16"/>
              </w:rPr>
              <w:t>VaccDate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 xml:space="preserve">), confirmed and death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cases  etc.</w:t>
            </w:r>
            <w:proofErr w:type="gramEnd"/>
          </w:p>
        </w:tc>
        <w:tc>
          <w:tcPr>
            <w:tcW w:w="1048" w:type="dxa"/>
            <w:vAlign w:val="center"/>
          </w:tcPr>
          <w:p w14:paraId="2CA6E47D" w14:textId="77777777" w:rsidR="002F1AD7" w:rsidRPr="00737E5B" w:rsidRDefault="00441AEF" w:rsidP="002F1AD7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7</w:t>
            </w:r>
            <w:r w:rsidR="002F1AD7" w:rsidRPr="00737E5B">
              <w:rPr>
                <w:rFonts w:ascii="Arial" w:eastAsia="微軟正黑體" w:hAnsi="Arial" w:cs="Arial" w:hint="eastAsia"/>
                <w:sz w:val="16"/>
                <w:szCs w:val="16"/>
              </w:rPr>
              <w:t xml:space="preserve"> </w:t>
            </w:r>
            <w:r w:rsidR="002F1AD7" w:rsidRPr="00737E5B">
              <w:rPr>
                <w:rFonts w:ascii="Arial" w:eastAsia="微軟正黑體" w:hAnsi="Arial" w:cs="Arial"/>
                <w:sz w:val="16"/>
                <w:szCs w:val="16"/>
              </w:rPr>
              <w:t>GB</w:t>
            </w:r>
          </w:p>
        </w:tc>
        <w:tc>
          <w:tcPr>
            <w:tcW w:w="1313" w:type="dxa"/>
            <w:vAlign w:val="center"/>
          </w:tcPr>
          <w:p w14:paraId="199860B6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Centers for Disease Control</w:t>
            </w:r>
          </w:p>
        </w:tc>
        <w:tc>
          <w:tcPr>
            <w:tcW w:w="992" w:type="dxa"/>
            <w:vAlign w:val="center"/>
          </w:tcPr>
          <w:p w14:paraId="05C2DCAB" w14:textId="77777777" w:rsidR="002F1AD7" w:rsidRPr="00737E5B" w:rsidRDefault="002F1AD7" w:rsidP="002F1AD7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4CFF" w:rsidRPr="00737E5B" w14:paraId="1619C4E8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02592BC" w14:textId="77777777" w:rsidR="00784CFF" w:rsidRPr="00737E5B" w:rsidRDefault="00784CFF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7B13E2" w14:textId="77777777" w:rsidR="00784CFF" w:rsidRPr="00737E5B" w:rsidRDefault="00784CFF" w:rsidP="006C7975">
            <w:pPr>
              <w:suppressAutoHyphens/>
              <w:overflowPunct w:val="0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eastAsia="微軟正黑體" w:hAnsi="Arial" w:cs="Arial"/>
                <w:sz w:val="16"/>
                <w:szCs w:val="16"/>
              </w:rPr>
              <w:t>Health-10</w:t>
            </w:r>
            <w:r w:rsidRPr="00737E5B">
              <w:rPr>
                <w:rFonts w:ascii="Arial" w:eastAsia="微軟正黑體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  <w:vAlign w:val="center"/>
          </w:tcPr>
          <w:p w14:paraId="08B699ED" w14:textId="77777777" w:rsidR="00784CFF" w:rsidRPr="00737E5B" w:rsidRDefault="00784CFF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Lung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>ancer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S</w:t>
            </w:r>
            <w:r w:rsidRPr="00737E5B">
              <w:rPr>
                <w:rFonts w:ascii="Arial" w:hAnsi="Arial" w:cs="Arial"/>
                <w:sz w:val="16"/>
                <w:szCs w:val="16"/>
              </w:rPr>
              <w:t>creening</w:t>
            </w:r>
          </w:p>
        </w:tc>
        <w:tc>
          <w:tcPr>
            <w:tcW w:w="764" w:type="dxa"/>
            <w:vAlign w:val="center"/>
          </w:tcPr>
          <w:p w14:paraId="603BBDE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6EF08E6B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022</w:t>
            </w:r>
            <w:r w:rsidR="00803E8C" w:rsidRPr="00737E5B">
              <w:rPr>
                <w:rFonts w:ascii="Arial" w:hAnsi="Arial" w:cs="Arial"/>
                <w:sz w:val="16"/>
                <w:szCs w:val="16"/>
              </w:rPr>
              <w:t>-2024</w:t>
            </w:r>
          </w:p>
        </w:tc>
        <w:tc>
          <w:tcPr>
            <w:tcW w:w="2370" w:type="dxa"/>
            <w:vAlign w:val="center"/>
          </w:tcPr>
          <w:p w14:paraId="1D94A0B9" w14:textId="77777777" w:rsidR="00784CFF" w:rsidRPr="00737E5B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national ID number (ID),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lung 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medical</w:t>
            </w:r>
            <w:r w:rsidRPr="00737E5B">
              <w:rPr>
                <w:rFonts w:ascii="Arial" w:hAnsi="Arial" w:cs="Arial"/>
                <w:sz w:val="16"/>
                <w:szCs w:val="16"/>
              </w:rPr>
              <w:t>h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istory</w:t>
            </w:r>
            <w:proofErr w:type="spellEnd"/>
          </w:p>
          <w:p w14:paraId="69E6AACD" w14:textId="77777777" w:rsidR="00784CFF" w:rsidRPr="00737E5B" w:rsidRDefault="00784CFF" w:rsidP="00784CFF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MedicalHistory</w:t>
            </w:r>
            <w:proofErr w:type="spellEnd"/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),code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of 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737E5B">
              <w:rPr>
                <w:rFonts w:ascii="Arial" w:hAnsi="Arial" w:cs="Arial" w:hint="eastAsia"/>
                <w:sz w:val="16"/>
                <w:szCs w:val="16"/>
              </w:rPr>
              <w:t>PhotoHospital</w:t>
            </w:r>
            <w:proofErr w:type="spellEnd"/>
            <w:r w:rsidRPr="00737E5B">
              <w:rPr>
                <w:rFonts w:ascii="Arial" w:hAnsi="Arial" w:cs="Arial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51337342" w14:textId="77777777" w:rsidR="00784CFF" w:rsidRPr="00737E5B" w:rsidRDefault="00803E8C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</w:t>
            </w:r>
            <w:r w:rsidR="00784CFF" w:rsidRPr="00737E5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84CFF" w:rsidRPr="00737E5B">
              <w:rPr>
                <w:rFonts w:ascii="Arial" w:hAnsi="Arial" w:cs="Arial" w:hint="eastAsia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3DD97D53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BA9A487" w14:textId="77777777" w:rsidR="00784CFF" w:rsidRPr="00737E5B" w:rsidRDefault="00784CFF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</w:tr>
      <w:tr w:rsidR="006C7975" w:rsidRPr="00737E5B" w14:paraId="3D8850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5A3C7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25B36E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Society-10</w:t>
            </w:r>
          </w:p>
        </w:tc>
        <w:tc>
          <w:tcPr>
            <w:tcW w:w="1701" w:type="dxa"/>
            <w:vAlign w:val="center"/>
          </w:tcPr>
          <w:p w14:paraId="6C6143EC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National Health Interview Survey</w:t>
            </w:r>
          </w:p>
        </w:tc>
        <w:tc>
          <w:tcPr>
            <w:tcW w:w="764" w:type="dxa"/>
            <w:vAlign w:val="center"/>
          </w:tcPr>
          <w:p w14:paraId="6A77A11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0A6B6F4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2001-20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5698F0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information, health status, and use of medical services etc.</w:t>
            </w:r>
          </w:p>
        </w:tc>
        <w:tc>
          <w:tcPr>
            <w:tcW w:w="1048" w:type="dxa"/>
            <w:vAlign w:val="center"/>
          </w:tcPr>
          <w:p w14:paraId="443D1256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9</w:t>
            </w:r>
            <w:r w:rsidR="00624C94" w:rsidRPr="00737E5B">
              <w:rPr>
                <w:rFonts w:ascii="Arial" w:hAnsi="Arial" w:cs="Arial" w:hint="eastAsia"/>
                <w:sz w:val="16"/>
                <w:szCs w:val="16"/>
              </w:rPr>
              <w:t>4.1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5F5464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D9523B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C99A64C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318A74A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7A9F2A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</w:t>
            </w:r>
          </w:p>
        </w:tc>
        <w:tc>
          <w:tcPr>
            <w:tcW w:w="1701" w:type="dxa"/>
            <w:vAlign w:val="center"/>
          </w:tcPr>
          <w:p w14:paraId="3DCF9FAE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Taiwan Longitudinal Study on Aging</w:t>
            </w:r>
          </w:p>
        </w:tc>
        <w:tc>
          <w:tcPr>
            <w:tcW w:w="764" w:type="dxa"/>
            <w:vAlign w:val="center"/>
          </w:tcPr>
          <w:p w14:paraId="612D9E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3-4 years</w:t>
            </w:r>
          </w:p>
        </w:tc>
        <w:tc>
          <w:tcPr>
            <w:tcW w:w="1118" w:type="dxa"/>
            <w:vAlign w:val="center"/>
          </w:tcPr>
          <w:p w14:paraId="2E3851E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1989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-20</w:t>
            </w:r>
            <w:r w:rsidR="0005544B" w:rsidRPr="00737E5B">
              <w:rPr>
                <w:rFonts w:ascii="Arial" w:hAnsi="Arial" w:cs="Arial" w:hint="eastAsia"/>
                <w:sz w:val="16"/>
                <w:szCs w:val="16"/>
              </w:rPr>
              <w:t>23</w:t>
            </w:r>
          </w:p>
        </w:tc>
        <w:tc>
          <w:tcPr>
            <w:tcW w:w="2370" w:type="dxa"/>
            <w:vAlign w:val="center"/>
          </w:tcPr>
          <w:p w14:paraId="41AA110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45B65A0" w14:textId="77777777" w:rsidR="006C7975" w:rsidRPr="00737E5B" w:rsidRDefault="0005544B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2.56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3156742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5CB3E65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89C7C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D8D9F0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D19CAB2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Society-12-1</w:t>
            </w:r>
          </w:p>
        </w:tc>
        <w:tc>
          <w:tcPr>
            <w:tcW w:w="1701" w:type="dxa"/>
            <w:vAlign w:val="center"/>
          </w:tcPr>
          <w:p w14:paraId="5181E6A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Environmental Biomarker of Aging Study</w:t>
            </w:r>
          </w:p>
        </w:tc>
        <w:tc>
          <w:tcPr>
            <w:tcW w:w="764" w:type="dxa"/>
            <w:vAlign w:val="center"/>
          </w:tcPr>
          <w:p w14:paraId="7F7991C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5-6 years</w:t>
            </w:r>
          </w:p>
        </w:tc>
        <w:tc>
          <w:tcPr>
            <w:tcW w:w="1118" w:type="dxa"/>
            <w:vAlign w:val="center"/>
          </w:tcPr>
          <w:p w14:paraId="75D9FF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000-2006</w:t>
            </w:r>
          </w:p>
        </w:tc>
        <w:tc>
          <w:tcPr>
            <w:tcW w:w="2370" w:type="dxa"/>
            <w:vAlign w:val="center"/>
          </w:tcPr>
          <w:p w14:paraId="473AB90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background information, household structure, health, social activities (S_BHP_TWYNG4), and economic conditions (S_BHP_TWEDR7) etc.</w:t>
            </w:r>
          </w:p>
        </w:tc>
        <w:tc>
          <w:tcPr>
            <w:tcW w:w="1048" w:type="dxa"/>
            <w:vAlign w:val="center"/>
          </w:tcPr>
          <w:p w14:paraId="32D9FEDE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</w:t>
            </w:r>
            <w:r w:rsidRPr="00737E5B">
              <w:rPr>
                <w:rFonts w:ascii="Arial" w:hAnsi="Arial" w:cs="Arial"/>
                <w:sz w:val="16"/>
                <w:szCs w:val="16"/>
              </w:rPr>
              <w:t>1 MB</w:t>
            </w:r>
          </w:p>
        </w:tc>
        <w:tc>
          <w:tcPr>
            <w:tcW w:w="1313" w:type="dxa"/>
            <w:vAlign w:val="center"/>
          </w:tcPr>
          <w:p w14:paraId="701347A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2EB032E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7B299357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6551BD8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A1A2893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Society-17</w:t>
            </w:r>
          </w:p>
        </w:tc>
        <w:tc>
          <w:tcPr>
            <w:tcW w:w="1701" w:type="dxa"/>
            <w:vAlign w:val="center"/>
          </w:tcPr>
          <w:p w14:paraId="089379F4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Nutrition and Health Survey in Taiwan</w:t>
            </w:r>
          </w:p>
        </w:tc>
        <w:tc>
          <w:tcPr>
            <w:tcW w:w="764" w:type="dxa"/>
            <w:vAlign w:val="center"/>
          </w:tcPr>
          <w:p w14:paraId="1CBA445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30DD322C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2370" w:type="dxa"/>
            <w:vAlign w:val="center"/>
          </w:tcPr>
          <w:p w14:paraId="30DA97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Files contain basic demography, diet, diseases and environmental exposure, health-risk actions, family disease history, general physical attributes, physical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examination, and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blood, urine, and other biological and chemical examinations etc.</w:t>
            </w:r>
          </w:p>
        </w:tc>
        <w:tc>
          <w:tcPr>
            <w:tcW w:w="1048" w:type="dxa"/>
            <w:vAlign w:val="center"/>
          </w:tcPr>
          <w:p w14:paraId="4CE0C79A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1GB</w:t>
            </w:r>
          </w:p>
        </w:tc>
        <w:tc>
          <w:tcPr>
            <w:tcW w:w="1313" w:type="dxa"/>
            <w:vAlign w:val="center"/>
          </w:tcPr>
          <w:p w14:paraId="6656338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Health Promotion Administration</w:t>
            </w:r>
          </w:p>
        </w:tc>
        <w:tc>
          <w:tcPr>
            <w:tcW w:w="992" w:type="dxa"/>
            <w:vAlign w:val="center"/>
          </w:tcPr>
          <w:p w14:paraId="140411B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32DE7D2D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5067156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6336A61D" w14:textId="77777777" w:rsidR="006C7975" w:rsidRPr="00737E5B" w:rsidRDefault="006C7975" w:rsidP="006C7975">
            <w:pPr>
              <w:suppressAutoHyphens/>
              <w:overflowPunct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Welfare-4</w:t>
            </w:r>
          </w:p>
        </w:tc>
        <w:tc>
          <w:tcPr>
            <w:tcW w:w="1701" w:type="dxa"/>
            <w:vAlign w:val="center"/>
          </w:tcPr>
          <w:p w14:paraId="428F9761" w14:textId="77777777" w:rsidR="006C7975" w:rsidRPr="00737E5B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Low- and Middle-Income Households</w:t>
            </w:r>
            <w:r w:rsidRPr="00737E5B"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Living Condition Survey</w:t>
            </w:r>
          </w:p>
        </w:tc>
        <w:tc>
          <w:tcPr>
            <w:tcW w:w="764" w:type="dxa"/>
            <w:vAlign w:val="center"/>
          </w:tcPr>
          <w:p w14:paraId="19AF2CD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705834AE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2013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Malgun Gothic" w:eastAsia="Malgun Gothic" w:hAnsi="Malgun Gothic" w:cs="Arial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2018</w:t>
            </w:r>
            <w:r w:rsidR="00076FAF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076FAF" w:rsidRPr="00737E5B">
              <w:rPr>
                <w:rFonts w:ascii="Arial" w:hAnsi="Arial" w:cs="Arial"/>
                <w:sz w:val="16"/>
                <w:szCs w:val="16"/>
              </w:rPr>
              <w:t xml:space="preserve"> 2023</w:t>
            </w:r>
          </w:p>
        </w:tc>
        <w:tc>
          <w:tcPr>
            <w:tcW w:w="2370" w:type="dxa"/>
            <w:vAlign w:val="center"/>
          </w:tcPr>
          <w:p w14:paraId="02E9EBBA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family composition, residence, and equipment status of low- and mid-to-low-income households, health status of members of the households, and economic conditions etc.</w:t>
            </w:r>
          </w:p>
        </w:tc>
        <w:tc>
          <w:tcPr>
            <w:tcW w:w="1048" w:type="dxa"/>
            <w:vAlign w:val="center"/>
          </w:tcPr>
          <w:p w14:paraId="6305036D" w14:textId="77777777" w:rsidR="006C7975" w:rsidRPr="00737E5B" w:rsidRDefault="00076FAF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18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2616A0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2D81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3B666D2E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C74E89D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4C0C8A8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Welfare-5</w:t>
            </w:r>
          </w:p>
        </w:tc>
        <w:tc>
          <w:tcPr>
            <w:tcW w:w="1701" w:type="dxa"/>
            <w:vAlign w:val="center"/>
          </w:tcPr>
          <w:p w14:paraId="182B3F6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The Senior Citizen Condition Survey</w:t>
            </w:r>
          </w:p>
        </w:tc>
        <w:tc>
          <w:tcPr>
            <w:tcW w:w="764" w:type="dxa"/>
            <w:vAlign w:val="center"/>
          </w:tcPr>
          <w:p w14:paraId="4E2CFF08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 years</w:t>
            </w:r>
          </w:p>
        </w:tc>
        <w:tc>
          <w:tcPr>
            <w:tcW w:w="1118" w:type="dxa"/>
            <w:vAlign w:val="center"/>
          </w:tcPr>
          <w:p w14:paraId="2F40A5D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2009, 2013, 2017</w:t>
            </w:r>
            <w:r w:rsidR="00CE0C96"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="00CE0C96" w:rsidRPr="00737E5B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2370" w:type="dxa"/>
            <w:vAlign w:val="center"/>
          </w:tcPr>
          <w:p w14:paraId="5E27952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information on living conditions, employment status, economic conditions, capability for self-care, understanding of welfare policies, and expectations and concerns for life in old age for citizens aged 55 years and over etc.</w:t>
            </w:r>
          </w:p>
        </w:tc>
        <w:tc>
          <w:tcPr>
            <w:tcW w:w="1048" w:type="dxa"/>
            <w:vAlign w:val="center"/>
          </w:tcPr>
          <w:p w14:paraId="2F90F346" w14:textId="77777777" w:rsidR="006C7975" w:rsidRPr="00737E5B" w:rsidRDefault="00CE0C96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7.97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6D1879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F4A95E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2336852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63774D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2E55F3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Welfare-6</w:t>
            </w:r>
          </w:p>
        </w:tc>
        <w:tc>
          <w:tcPr>
            <w:tcW w:w="1701" w:type="dxa"/>
            <w:vAlign w:val="center"/>
          </w:tcPr>
          <w:p w14:paraId="6482F63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Disabled People’s Living Condition and Demand Survey</w:t>
            </w:r>
          </w:p>
        </w:tc>
        <w:tc>
          <w:tcPr>
            <w:tcW w:w="764" w:type="dxa"/>
            <w:vAlign w:val="center"/>
          </w:tcPr>
          <w:p w14:paraId="0F2D1E4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11 years</w:t>
            </w:r>
          </w:p>
        </w:tc>
        <w:tc>
          <w:tcPr>
            <w:tcW w:w="1118" w:type="dxa"/>
            <w:vAlign w:val="center"/>
          </w:tcPr>
          <w:p w14:paraId="50EEA83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2000, 2011, 2016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21</w:t>
            </w:r>
          </w:p>
        </w:tc>
        <w:tc>
          <w:tcPr>
            <w:tcW w:w="2370" w:type="dxa"/>
            <w:vAlign w:val="center"/>
          </w:tcPr>
          <w:p w14:paraId="6EB8F2F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basic information of physically and mentally disabled citizens, their residence and living conditions, and personal and family economic conditions etc.</w:t>
            </w:r>
          </w:p>
        </w:tc>
        <w:tc>
          <w:tcPr>
            <w:tcW w:w="1048" w:type="dxa"/>
            <w:vAlign w:val="center"/>
          </w:tcPr>
          <w:p w14:paraId="484DE085" w14:textId="77777777" w:rsidR="006C7975" w:rsidRPr="00737E5B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177.4 MB</w:t>
            </w:r>
          </w:p>
        </w:tc>
        <w:tc>
          <w:tcPr>
            <w:tcW w:w="1313" w:type="dxa"/>
            <w:vAlign w:val="center"/>
          </w:tcPr>
          <w:p w14:paraId="6EAB32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38C2C619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C7975" w:rsidRPr="00737E5B" w14:paraId="75A05DA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D9DE082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BACACC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Welfare-8</w:t>
            </w:r>
          </w:p>
        </w:tc>
        <w:tc>
          <w:tcPr>
            <w:tcW w:w="1701" w:type="dxa"/>
            <w:vAlign w:val="center"/>
          </w:tcPr>
          <w:p w14:paraId="1502B96C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Women’s Living Conditions Survey</w:t>
            </w:r>
          </w:p>
        </w:tc>
        <w:tc>
          <w:tcPr>
            <w:tcW w:w="764" w:type="dxa"/>
            <w:vAlign w:val="center"/>
          </w:tcPr>
          <w:p w14:paraId="24901863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4-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years</w:t>
            </w:r>
          </w:p>
        </w:tc>
        <w:tc>
          <w:tcPr>
            <w:tcW w:w="1118" w:type="dxa"/>
            <w:vAlign w:val="center"/>
          </w:tcPr>
          <w:p w14:paraId="470451A0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1998-20</w:t>
            </w:r>
            <w:r w:rsidR="00DE2114" w:rsidRPr="00737E5B">
              <w:rPr>
                <w:rFonts w:ascii="Arial" w:hAnsi="Arial" w:cs="Arial" w:hint="eastAsia"/>
                <w:sz w:val="16"/>
                <w:szCs w:val="16"/>
              </w:rPr>
              <w:t>24</w:t>
            </w:r>
          </w:p>
        </w:tc>
        <w:tc>
          <w:tcPr>
            <w:tcW w:w="2370" w:type="dxa"/>
            <w:vAlign w:val="center"/>
          </w:tcPr>
          <w:p w14:paraId="0BBC41C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Files contain the marriage and childrearing conditions, personal conditions, work conditions, economic conditions, and family conditions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of women across the country etc.</w:t>
            </w:r>
          </w:p>
          <w:p w14:paraId="5034B3FB" w14:textId="77777777" w:rsidR="006C7975" w:rsidRPr="00737E5B" w:rsidRDefault="006C7975" w:rsidP="006C7975">
            <w:pPr>
              <w:ind w:rightChars="11" w:right="2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14:paraId="10E9769C" w14:textId="77777777" w:rsidR="006C7975" w:rsidRPr="00737E5B" w:rsidRDefault="00DE2114" w:rsidP="006C7975">
            <w:pPr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28.7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6777EAA7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7E71FA68" w14:textId="77777777" w:rsidR="006C7975" w:rsidRPr="00737E5B" w:rsidRDefault="006C7975" w:rsidP="006C7975">
            <w:pPr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6C7975" w:rsidRPr="00737E5B" w14:paraId="5A4CDC9F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24355225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2C9D08C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Welfare-10</w:t>
            </w:r>
          </w:p>
        </w:tc>
        <w:tc>
          <w:tcPr>
            <w:tcW w:w="1701" w:type="dxa"/>
            <w:vAlign w:val="center"/>
          </w:tcPr>
          <w:p w14:paraId="1F66314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Persons with Disabilities Data</w:t>
            </w:r>
          </w:p>
        </w:tc>
        <w:tc>
          <w:tcPr>
            <w:tcW w:w="764" w:type="dxa"/>
            <w:vAlign w:val="center"/>
          </w:tcPr>
          <w:p w14:paraId="2E7E389B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3B4E5FC9" w14:textId="32A44BB1" w:rsidR="006C7975" w:rsidRPr="00AE6E86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2014-20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8BD74D1" w14:textId="77777777" w:rsidR="006C7975" w:rsidRPr="00AE6E86" w:rsidRDefault="006C7975" w:rsidP="006C7975">
            <w:pPr>
              <w:suppressAutoHyphens/>
              <w:overflowPunct w:val="0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national ID number (ID), date of newest evaluation (DATE_NEW), date of re-evaluation (DATE_RE), disability category (CATEGORY), and grade of disability (GRADE) etc.</w:t>
            </w:r>
          </w:p>
        </w:tc>
        <w:tc>
          <w:tcPr>
            <w:tcW w:w="1048" w:type="dxa"/>
            <w:vAlign w:val="center"/>
          </w:tcPr>
          <w:p w14:paraId="273744C1" w14:textId="60996458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228</w:t>
            </w:r>
            <w:r w:rsidR="006C7975"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0E5556E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Social and Family Affairs Administration</w:t>
            </w:r>
          </w:p>
        </w:tc>
        <w:tc>
          <w:tcPr>
            <w:tcW w:w="992" w:type="dxa"/>
            <w:vAlign w:val="center"/>
          </w:tcPr>
          <w:p w14:paraId="7AF313D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063D7C41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51B89E8C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2A7321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Welfare-11</w:t>
            </w:r>
          </w:p>
        </w:tc>
        <w:tc>
          <w:tcPr>
            <w:tcW w:w="1701" w:type="dxa"/>
            <w:vAlign w:val="center"/>
          </w:tcPr>
          <w:p w14:paraId="53392592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4"/>
              </w:rPr>
              <w:t>Data of Low- and Middle-Income Households</w:t>
            </w:r>
          </w:p>
        </w:tc>
        <w:tc>
          <w:tcPr>
            <w:tcW w:w="764" w:type="dxa"/>
            <w:vAlign w:val="center"/>
          </w:tcPr>
          <w:p w14:paraId="526338F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438E31C7" w14:textId="05ED5293" w:rsidR="006C7975" w:rsidRPr="00AE6E86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2012-20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41188066" w14:textId="77777777" w:rsidR="006C7975" w:rsidRPr="00AE6E86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national ID number (ID), gender (ID_S), type of household (LOWTYPE), start year and month (STARTYM), and end year and month (UNTILYM) etc.</w:t>
            </w:r>
          </w:p>
        </w:tc>
        <w:tc>
          <w:tcPr>
            <w:tcW w:w="1048" w:type="dxa"/>
            <w:vAlign w:val="center"/>
          </w:tcPr>
          <w:p w14:paraId="6402B27A" w14:textId="7AC295F3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37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85E1F6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Social Assistance and Social Work</w:t>
            </w:r>
          </w:p>
        </w:tc>
        <w:tc>
          <w:tcPr>
            <w:tcW w:w="992" w:type="dxa"/>
            <w:vAlign w:val="center"/>
          </w:tcPr>
          <w:p w14:paraId="693A8CEE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2181C214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7FD46B67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3294B8D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Welfare-12</w:t>
            </w:r>
          </w:p>
        </w:tc>
        <w:tc>
          <w:tcPr>
            <w:tcW w:w="1701" w:type="dxa"/>
            <w:vAlign w:val="center"/>
          </w:tcPr>
          <w:p w14:paraId="324420E3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 xml:space="preserve">Reported Data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of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Domestic Violence</w:t>
            </w:r>
          </w:p>
        </w:tc>
        <w:tc>
          <w:tcPr>
            <w:tcW w:w="764" w:type="dxa"/>
            <w:vAlign w:val="center"/>
          </w:tcPr>
          <w:p w14:paraId="7AAE74EF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11C8F82D" w14:textId="197D72F7" w:rsidR="006C7975" w:rsidRPr="00AE6E86" w:rsidRDefault="006C7975" w:rsidP="006C7975">
            <w:pPr>
              <w:suppressAutoHyphens/>
              <w:overflowPunct w:val="0"/>
              <w:ind w:leftChars="-11" w:left="-26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2011-202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5E599DB" w14:textId="77777777" w:rsidR="006C7975" w:rsidRPr="00AE6E86" w:rsidRDefault="006C7975" w:rsidP="006C7975">
            <w:pPr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 </w:t>
            </w:r>
            <w:r w:rsidRPr="00AE6E86">
              <w:rPr>
                <w:rFonts w:ascii="Arial" w:hAnsi="Arial" w:cs="Arial"/>
                <w:sz w:val="16"/>
                <w:szCs w:val="16"/>
              </w:rPr>
              <w:t>offender (DID) etc.</w:t>
            </w:r>
          </w:p>
        </w:tc>
        <w:tc>
          <w:tcPr>
            <w:tcW w:w="1048" w:type="dxa"/>
            <w:vAlign w:val="center"/>
          </w:tcPr>
          <w:p w14:paraId="344C59A6" w14:textId="29AC18E3" w:rsidR="006C7975" w:rsidRPr="00AE6E86" w:rsidRDefault="006C7975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="005C41ED" w:rsidRPr="00AE6E86">
              <w:rPr>
                <w:rFonts w:ascii="Arial" w:hAnsi="Arial" w:cs="Arial" w:hint="eastAsia"/>
                <w:sz w:val="16"/>
                <w:szCs w:val="16"/>
              </w:rPr>
              <w:t>.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8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0180F24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6609D01C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328FC030" w14:textId="77777777" w:rsidTr="00C0658D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09FF2F11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1DBD62B0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Welfare-14</w:t>
            </w:r>
          </w:p>
        </w:tc>
        <w:tc>
          <w:tcPr>
            <w:tcW w:w="1701" w:type="dxa"/>
            <w:vAlign w:val="center"/>
          </w:tcPr>
          <w:p w14:paraId="057FC6A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Children and Youths Protection</w:t>
            </w:r>
          </w:p>
        </w:tc>
        <w:tc>
          <w:tcPr>
            <w:tcW w:w="764" w:type="dxa"/>
            <w:vAlign w:val="center"/>
          </w:tcPr>
          <w:p w14:paraId="11F5419A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8E25C42" w14:textId="39F48D49" w:rsidR="006C7975" w:rsidRPr="00AE6E86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2011-20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="006D79B7" w:rsidRPr="00AE6E86">
              <w:rPr>
                <w:rFonts w:ascii="Arial" w:hAnsi="Arial" w:cs="Arial" w:hint="eastAsia"/>
                <w:sz w:val="16"/>
                <w:szCs w:val="16"/>
              </w:rPr>
              <w:t>5</w:t>
            </w:r>
          </w:p>
        </w:tc>
        <w:tc>
          <w:tcPr>
            <w:tcW w:w="2370" w:type="dxa"/>
            <w:vAlign w:val="center"/>
          </w:tcPr>
          <w:p w14:paraId="6EFA0300" w14:textId="77777777" w:rsidR="006C7975" w:rsidRPr="00AE6E86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AE6E86">
              <w:rPr>
                <w:rFonts w:ascii="Arial" w:hAnsi="Arial" w:cs="Arial"/>
                <w:sz w:val="16"/>
                <w:szCs w:val="16"/>
              </w:rPr>
              <w:t>number</w:t>
            </w: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AE6E86">
              <w:rPr>
                <w:rFonts w:ascii="Arial" w:hAnsi="Arial" w:cs="Arial"/>
                <w:sz w:val="16"/>
                <w:szCs w:val="16"/>
              </w:rPr>
              <w:t xml:space="preserve"> suspected offender (ID_D) etc.</w:t>
            </w:r>
          </w:p>
        </w:tc>
        <w:tc>
          <w:tcPr>
            <w:tcW w:w="1048" w:type="dxa"/>
            <w:vAlign w:val="center"/>
          </w:tcPr>
          <w:p w14:paraId="08520B98" w14:textId="14B98599" w:rsidR="006C7975" w:rsidRPr="00AE6E86" w:rsidRDefault="006D79B7" w:rsidP="006C7975">
            <w:pPr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6E86">
              <w:rPr>
                <w:rFonts w:ascii="Arial" w:hAnsi="Arial" w:cs="Arial" w:hint="eastAsia"/>
                <w:sz w:val="16"/>
                <w:szCs w:val="16"/>
              </w:rPr>
              <w:t xml:space="preserve">10 </w:t>
            </w:r>
            <w:r w:rsidR="006C7975" w:rsidRPr="00AE6E86">
              <w:rPr>
                <w:rFonts w:ascii="Arial" w:hAnsi="Arial" w:cs="Arial"/>
                <w:sz w:val="16"/>
                <w:szCs w:val="16"/>
              </w:rPr>
              <w:t>MB</w:t>
            </w:r>
          </w:p>
        </w:tc>
        <w:tc>
          <w:tcPr>
            <w:tcW w:w="1313" w:type="dxa"/>
            <w:vAlign w:val="center"/>
          </w:tcPr>
          <w:p w14:paraId="4E936B9B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08940BA7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5368C5" w14:textId="77777777" w:rsidTr="006C7975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FCCC5F5" w14:textId="77777777" w:rsidR="006C7975" w:rsidRPr="00737E5B" w:rsidRDefault="006C7975" w:rsidP="006C7975">
            <w:pPr>
              <w:numPr>
                <w:ilvl w:val="0"/>
                <w:numId w:val="2"/>
              </w:numPr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7DD31DA5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Welfare-15</w:t>
            </w:r>
          </w:p>
        </w:tc>
        <w:tc>
          <w:tcPr>
            <w:tcW w:w="1701" w:type="dxa"/>
            <w:vAlign w:val="center"/>
          </w:tcPr>
          <w:p w14:paraId="2725346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Reported Data of Sexual Assault</w:t>
            </w:r>
          </w:p>
        </w:tc>
        <w:tc>
          <w:tcPr>
            <w:tcW w:w="764" w:type="dxa"/>
            <w:vAlign w:val="center"/>
          </w:tcPr>
          <w:p w14:paraId="59576DB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A19D935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2011-202</w:t>
            </w:r>
            <w:r w:rsidR="00ED3831" w:rsidRPr="00737E5B">
              <w:rPr>
                <w:rFonts w:ascii="Arial" w:hAnsi="Arial" w:cs="Arial" w:hint="eastAsia"/>
                <w:sz w:val="16"/>
                <w:szCs w:val="16"/>
              </w:rPr>
              <w:t>4</w:t>
            </w:r>
          </w:p>
        </w:tc>
        <w:tc>
          <w:tcPr>
            <w:tcW w:w="2370" w:type="dxa"/>
            <w:vAlign w:val="center"/>
          </w:tcPr>
          <w:p w14:paraId="1CAE8F29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Fields include reporting person (INFOERTYPE), reporting unit (INFOUNIT),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victim (CLIENTID), and national ID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737E5B">
              <w:rPr>
                <w:rFonts w:ascii="Arial" w:hAnsi="Arial" w:cs="Arial"/>
                <w:sz w:val="16"/>
                <w:szCs w:val="16"/>
              </w:rPr>
              <w:t>number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 of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offender (DID) etc.</w:t>
            </w:r>
          </w:p>
        </w:tc>
        <w:tc>
          <w:tcPr>
            <w:tcW w:w="1048" w:type="dxa"/>
            <w:vAlign w:val="center"/>
          </w:tcPr>
          <w:p w14:paraId="6FB6E79E" w14:textId="77777777" w:rsidR="006C7975" w:rsidRPr="00737E5B" w:rsidRDefault="00ED3831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56E07C6D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Protective Services</w:t>
            </w:r>
          </w:p>
        </w:tc>
        <w:tc>
          <w:tcPr>
            <w:tcW w:w="992" w:type="dxa"/>
            <w:vAlign w:val="center"/>
          </w:tcPr>
          <w:p w14:paraId="7D124E5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1</w:t>
            </w:r>
          </w:p>
        </w:tc>
      </w:tr>
      <w:tr w:rsidR="006C7975" w:rsidRPr="00737E5B" w14:paraId="42249BDE" w14:textId="77777777" w:rsidTr="008470A2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14E72469" w14:textId="77777777" w:rsidR="006C7975" w:rsidRPr="00737E5B" w:rsidRDefault="006C7975" w:rsidP="006C7975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026C97A1" w14:textId="77777777" w:rsidR="006C7975" w:rsidRPr="00737E5B" w:rsidRDefault="006C7975" w:rsidP="006C7975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W</w:t>
            </w:r>
            <w:r w:rsidRPr="00737E5B">
              <w:rPr>
                <w:rFonts w:ascii="Arial" w:hAnsi="Arial" w:cs="Arial"/>
                <w:sz w:val="16"/>
                <w:szCs w:val="16"/>
              </w:rPr>
              <w:t>elfare-19</w:t>
            </w:r>
          </w:p>
        </w:tc>
        <w:tc>
          <w:tcPr>
            <w:tcW w:w="1701" w:type="dxa"/>
            <w:vAlign w:val="center"/>
          </w:tcPr>
          <w:p w14:paraId="1B01B9E8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Children and Youth Living Conditions Survey</w:t>
            </w:r>
          </w:p>
        </w:tc>
        <w:tc>
          <w:tcPr>
            <w:tcW w:w="764" w:type="dxa"/>
            <w:vAlign w:val="center"/>
          </w:tcPr>
          <w:p w14:paraId="2C45B886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 xml:space="preserve">4 </w:t>
            </w:r>
            <w:r w:rsidRPr="00737E5B">
              <w:rPr>
                <w:rFonts w:ascii="Arial" w:hAnsi="Arial" w:cs="Arial"/>
                <w:sz w:val="16"/>
                <w:szCs w:val="16"/>
              </w:rPr>
              <w:t>year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s</w:t>
            </w:r>
          </w:p>
        </w:tc>
        <w:tc>
          <w:tcPr>
            <w:tcW w:w="1118" w:type="dxa"/>
            <w:vAlign w:val="center"/>
          </w:tcPr>
          <w:p w14:paraId="09C4C2DA" w14:textId="77777777" w:rsidR="006C7975" w:rsidRPr="00737E5B" w:rsidRDefault="006C7975" w:rsidP="006C7975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2</w:t>
            </w:r>
            <w:r w:rsidRPr="00737E5B">
              <w:rPr>
                <w:rFonts w:ascii="Arial" w:hAnsi="Arial" w:cs="Arial"/>
                <w:sz w:val="16"/>
                <w:szCs w:val="16"/>
              </w:rPr>
              <w:t>018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,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 2022</w:t>
            </w:r>
          </w:p>
        </w:tc>
        <w:tc>
          <w:tcPr>
            <w:tcW w:w="2370" w:type="dxa"/>
            <w:vAlign w:val="center"/>
          </w:tcPr>
          <w:p w14:paraId="5C73D453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ields include </w:t>
            </w:r>
            <w:r w:rsidRPr="00737E5B">
              <w:rPr>
                <w:rFonts w:ascii="Arial" w:hAnsi="Arial" w:cs="Arial" w:hint="eastAsia"/>
                <w:sz w:val="16"/>
                <w:szCs w:val="16"/>
              </w:rPr>
              <w:t>c</w:t>
            </w:r>
            <w:r w:rsidRPr="00737E5B">
              <w:rPr>
                <w:rFonts w:ascii="Arial" w:hAnsi="Arial" w:cs="Arial"/>
                <w:sz w:val="16"/>
                <w:szCs w:val="16"/>
              </w:rPr>
              <w:t xml:space="preserve">hildren and youths living and health conditions, </w:t>
            </w:r>
            <w:proofErr w:type="gramStart"/>
            <w:r w:rsidRPr="00737E5B">
              <w:rPr>
                <w:rFonts w:ascii="Arial" w:hAnsi="Arial" w:cs="Arial"/>
                <w:sz w:val="16"/>
                <w:szCs w:val="16"/>
              </w:rPr>
              <w:t>child care</w:t>
            </w:r>
            <w:proofErr w:type="gramEnd"/>
            <w:r w:rsidRPr="00737E5B">
              <w:rPr>
                <w:rFonts w:ascii="Arial" w:hAnsi="Arial" w:cs="Arial"/>
                <w:sz w:val="16"/>
                <w:szCs w:val="16"/>
              </w:rPr>
              <w:t xml:space="preserve"> and education issues, and demand, utilize and expectation for welfare measures etc.</w:t>
            </w:r>
          </w:p>
        </w:tc>
        <w:tc>
          <w:tcPr>
            <w:tcW w:w="1048" w:type="dxa"/>
            <w:vAlign w:val="center"/>
          </w:tcPr>
          <w:p w14:paraId="62A557A8" w14:textId="77777777" w:rsidR="006C7975" w:rsidRPr="00737E5B" w:rsidRDefault="00554BA2" w:rsidP="006C7975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 w:hint="eastAsia"/>
                <w:sz w:val="16"/>
                <w:szCs w:val="16"/>
              </w:rPr>
              <w:t>16</w:t>
            </w:r>
            <w:r w:rsidR="006C7975" w:rsidRPr="00737E5B">
              <w:rPr>
                <w:rFonts w:ascii="Arial" w:hAnsi="Arial" w:cs="Arial"/>
                <w:sz w:val="16"/>
                <w:szCs w:val="16"/>
              </w:rPr>
              <w:t xml:space="preserve"> MB</w:t>
            </w:r>
          </w:p>
        </w:tc>
        <w:tc>
          <w:tcPr>
            <w:tcW w:w="1313" w:type="dxa"/>
            <w:vAlign w:val="center"/>
          </w:tcPr>
          <w:p w14:paraId="7C20AA42" w14:textId="77777777" w:rsidR="006C7975" w:rsidRPr="00737E5B" w:rsidRDefault="006C7975" w:rsidP="006C7975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Department of Statistics</w:t>
            </w:r>
          </w:p>
        </w:tc>
        <w:tc>
          <w:tcPr>
            <w:tcW w:w="992" w:type="dxa"/>
            <w:vAlign w:val="center"/>
          </w:tcPr>
          <w:p w14:paraId="0C30AB34" w14:textId="77777777" w:rsidR="006C7975" w:rsidRPr="00737E5B" w:rsidRDefault="006C7975" w:rsidP="006C7975">
            <w:p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  <w:r w:rsidRPr="00737E5B">
              <w:rPr>
                <w:rFonts w:ascii="Arial" w:hAnsi="Arial" w:cs="Arial"/>
                <w:sz w:val="16"/>
                <w:szCs w:val="16"/>
              </w:rPr>
              <w:t>Note 2</w:t>
            </w:r>
          </w:p>
        </w:tc>
      </w:tr>
      <w:tr w:rsidR="00F8504B" w:rsidRPr="00F8504B" w14:paraId="37A7FB03" w14:textId="77777777" w:rsidTr="00E507CF">
        <w:trPr>
          <w:trHeight w:val="989"/>
          <w:tblHeader/>
          <w:jc w:val="center"/>
        </w:trPr>
        <w:tc>
          <w:tcPr>
            <w:tcW w:w="671" w:type="dxa"/>
            <w:vAlign w:val="center"/>
          </w:tcPr>
          <w:p w14:paraId="492C11EA" w14:textId="77777777" w:rsidR="00F8504B" w:rsidRPr="00F8504B" w:rsidRDefault="00F8504B" w:rsidP="00E507CF">
            <w:pPr>
              <w:numPr>
                <w:ilvl w:val="0"/>
                <w:numId w:val="2"/>
              </w:numPr>
              <w:jc w:val="center"/>
              <w:rPr>
                <w:rFonts w:ascii="Arial" w:eastAsia="微軟正黑體" w:hAnsi="Arial" w:cs="Arial"/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14:paraId="3AB825EF" w14:textId="77777777" w:rsidR="00F8504B" w:rsidRPr="00F8504B" w:rsidRDefault="00F8504B" w:rsidP="00E507CF">
            <w:pPr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Welfare-20</w:t>
            </w:r>
          </w:p>
        </w:tc>
        <w:tc>
          <w:tcPr>
            <w:tcW w:w="1701" w:type="dxa"/>
            <w:vAlign w:val="center"/>
          </w:tcPr>
          <w:p w14:paraId="45941931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Long-Term Care Service Dataset</w:t>
            </w:r>
          </w:p>
        </w:tc>
        <w:tc>
          <w:tcPr>
            <w:tcW w:w="764" w:type="dxa"/>
            <w:vAlign w:val="center"/>
          </w:tcPr>
          <w:p w14:paraId="5D973EB2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Year</w:t>
            </w:r>
          </w:p>
        </w:tc>
        <w:tc>
          <w:tcPr>
            <w:tcW w:w="1118" w:type="dxa"/>
            <w:vAlign w:val="center"/>
          </w:tcPr>
          <w:p w14:paraId="0E4D20F6" w14:textId="77777777" w:rsidR="00F8504B" w:rsidRPr="00F8504B" w:rsidRDefault="00F8504B" w:rsidP="00E507CF">
            <w:pPr>
              <w:suppressAutoHyphens/>
              <w:overflowPunct w:val="0"/>
              <w:ind w:leftChars="-17" w:left="-41" w:rightChars="-20" w:right="-4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2021-2022</w:t>
            </w:r>
          </w:p>
        </w:tc>
        <w:tc>
          <w:tcPr>
            <w:tcW w:w="2370" w:type="dxa"/>
            <w:vAlign w:val="center"/>
          </w:tcPr>
          <w:p w14:paraId="3FF63F3B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F</w:t>
            </w:r>
            <w:r w:rsidRPr="00F8504B">
              <w:rPr>
                <w:rFonts w:ascii="Arial" w:hAnsi="Arial" w:cs="Arial"/>
                <w:sz w:val="16"/>
                <w:szCs w:val="16"/>
              </w:rPr>
              <w:t>ields include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 xml:space="preserve"> </w:t>
            </w:r>
            <w:r w:rsidRPr="00F8504B">
              <w:rPr>
                <w:rFonts w:ascii="Arial" w:hAnsi="Arial" w:cs="Arial"/>
                <w:sz w:val="16"/>
                <w:szCs w:val="16"/>
              </w:rPr>
              <w:t>national ID number (ID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NO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), 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o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bject </w:t>
            </w:r>
            <w:proofErr w:type="gramStart"/>
            <w:r w:rsidRPr="00F8504B">
              <w:rPr>
                <w:rFonts w:ascii="Arial" w:hAnsi="Arial" w:cs="Arial"/>
                <w:sz w:val="16"/>
                <w:szCs w:val="16"/>
              </w:rPr>
              <w:t>Identifier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  <w:r w:rsidRPr="00F8504B">
              <w:rPr>
                <w:rFonts w:ascii="Arial" w:hAnsi="Arial" w:cs="Arial"/>
                <w:sz w:val="16"/>
                <w:szCs w:val="16"/>
              </w:rPr>
              <w:t>OBJID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 partial management of disabled persons - assessment/</w:t>
            </w:r>
            <w:proofErr w:type="gramStart"/>
            <w:r w:rsidRPr="00F8504B">
              <w:rPr>
                <w:rFonts w:ascii="Arial" w:hAnsi="Arial" w:cs="Arial"/>
                <w:sz w:val="16"/>
                <w:szCs w:val="16"/>
              </w:rPr>
              <w:t>plan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proofErr w:type="gramEnd"/>
          </w:p>
          <w:p w14:paraId="64E4874F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F8504B">
              <w:rPr>
                <w:rFonts w:ascii="Arial" w:hAnsi="Arial" w:cs="Arial"/>
                <w:sz w:val="16"/>
                <w:szCs w:val="16"/>
              </w:rPr>
              <w:t>W_LTC_CMS_CA110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),</w:t>
            </w:r>
            <w:r w:rsidRPr="00F8504B">
              <w:rPr>
                <w:rFonts w:ascii="Arial" w:hAnsi="Arial" w:cs="Arial"/>
                <w:sz w:val="16"/>
                <w:szCs w:val="16"/>
              </w:rPr>
              <w:t xml:space="preserve"> list of case care issues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(</w:t>
            </w:r>
            <w:r w:rsidRPr="00F8504B">
              <w:rPr>
                <w:rFonts w:ascii="Arial" w:hAnsi="Arial" w:cs="Arial"/>
                <w:sz w:val="16"/>
                <w:szCs w:val="16"/>
              </w:rPr>
              <w:t>W_LTC_CMS_CA110SUGV2</w:t>
            </w:r>
            <w:r w:rsidRPr="00F8504B">
              <w:rPr>
                <w:rFonts w:ascii="Arial" w:hAnsi="Arial" w:cs="Arial" w:hint="eastAsia"/>
                <w:sz w:val="16"/>
                <w:szCs w:val="16"/>
              </w:rPr>
              <w:t>) etc.</w:t>
            </w:r>
          </w:p>
        </w:tc>
        <w:tc>
          <w:tcPr>
            <w:tcW w:w="1048" w:type="dxa"/>
            <w:vAlign w:val="center"/>
          </w:tcPr>
          <w:p w14:paraId="2E27C97A" w14:textId="77777777" w:rsidR="00F8504B" w:rsidRPr="00F8504B" w:rsidRDefault="00F8504B" w:rsidP="00E507CF">
            <w:pPr>
              <w:widowControl/>
              <w:suppressAutoHyphens/>
              <w:overflowPunct w:val="0"/>
              <w:spacing w:beforeLines="30" w:before="108" w:line="0" w:lineRule="atLeast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 w:hint="eastAsia"/>
                <w:sz w:val="16"/>
                <w:szCs w:val="16"/>
              </w:rPr>
              <w:t>6 GB</w:t>
            </w:r>
          </w:p>
        </w:tc>
        <w:tc>
          <w:tcPr>
            <w:tcW w:w="1313" w:type="dxa"/>
            <w:vAlign w:val="center"/>
          </w:tcPr>
          <w:p w14:paraId="476916C0" w14:textId="77777777" w:rsidR="00F8504B" w:rsidRPr="00F8504B" w:rsidRDefault="00F8504B" w:rsidP="00E507CF">
            <w:pPr>
              <w:widowControl/>
              <w:suppressAutoHyphens/>
              <w:overflowPunct w:val="0"/>
              <w:ind w:rightChars="11" w:right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504B">
              <w:rPr>
                <w:rFonts w:ascii="Arial" w:hAnsi="Arial" w:cs="Arial"/>
                <w:sz w:val="16"/>
                <w:szCs w:val="16"/>
              </w:rPr>
              <w:t>Department of Long-Term Care</w:t>
            </w:r>
          </w:p>
        </w:tc>
        <w:tc>
          <w:tcPr>
            <w:tcW w:w="992" w:type="dxa"/>
            <w:vAlign w:val="center"/>
          </w:tcPr>
          <w:p w14:paraId="259A9DE4" w14:textId="77777777" w:rsidR="00F8504B" w:rsidRPr="00F8504B" w:rsidRDefault="00F8504B" w:rsidP="00E507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17C7369" w14:textId="77777777" w:rsidR="007A614B" w:rsidRPr="00737E5B" w:rsidRDefault="003F269D" w:rsidP="00BC4F54">
      <w:pPr>
        <w:pStyle w:val="a3"/>
        <w:suppressAutoHyphens/>
        <w:overflowPunct w:val="0"/>
        <w:ind w:left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Note: Please refer to the “Database User Manual” for the format of the data files.</w:t>
      </w:r>
    </w:p>
    <w:p w14:paraId="6E643BDD" w14:textId="77777777" w:rsidR="007A467E" w:rsidRPr="00737E5B" w:rsidRDefault="003F269D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1: To apply for specific files, please submit the official document from the unit providing the file stating its authorization for use.</w:t>
      </w:r>
    </w:p>
    <w:p w14:paraId="16597A62" w14:textId="77777777" w:rsidR="00070635" w:rsidRPr="00737E5B" w:rsidRDefault="00FE2786" w:rsidP="00BC4F54">
      <w:pPr>
        <w:suppressAutoHyphens/>
        <w:overflowPunct w:val="0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Note 2</w:t>
      </w:r>
      <w:r w:rsidR="003F269D" w:rsidRPr="00737E5B">
        <w:rPr>
          <w:rFonts w:ascii="Arial" w:hAnsi="Arial" w:cs="Arial"/>
          <w:sz w:val="16"/>
          <w:szCs w:val="16"/>
        </w:rPr>
        <w:t>: Health-49 data available for the following years: 1965, 1967, 1970, 1973, 1980, 1986, 1992, 1998, 2004, 2008, 2012</w:t>
      </w:r>
      <w:r w:rsidR="00456F19" w:rsidRPr="00737E5B">
        <w:rPr>
          <w:rFonts w:ascii="Arial" w:hAnsi="Arial" w:cs="Arial"/>
          <w:sz w:val="16"/>
          <w:szCs w:val="16"/>
        </w:rPr>
        <w:t>, 2016</w:t>
      </w:r>
      <w:r w:rsidR="003F269D" w:rsidRPr="00737E5B">
        <w:rPr>
          <w:rFonts w:ascii="Arial" w:hAnsi="Arial" w:cs="Arial"/>
          <w:sz w:val="16"/>
          <w:szCs w:val="16"/>
        </w:rPr>
        <w:t>.</w:t>
      </w:r>
    </w:p>
    <w:p w14:paraId="01B8C710" w14:textId="413969EF" w:rsidR="0072735B" w:rsidRPr="00737E5B" w:rsidRDefault="0072735B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52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1998-20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</w:t>
      </w:r>
      <w:r w:rsidRPr="00AE6E86">
        <w:rPr>
          <w:rFonts w:ascii="Arial" w:hAnsi="Arial" w:cs="Arial" w:hint="eastAsia"/>
          <w:sz w:val="16"/>
          <w:szCs w:val="16"/>
        </w:rPr>
        <w:t>21</w:t>
      </w:r>
      <w:r w:rsidR="006D79B7" w:rsidRPr="00AE6E86">
        <w:rPr>
          <w:rFonts w:ascii="Arial" w:hAnsi="Arial" w:cs="Arial" w:hint="eastAsia"/>
          <w:sz w:val="16"/>
          <w:szCs w:val="16"/>
        </w:rPr>
        <w:t>、</w:t>
      </w:r>
      <w:r w:rsidR="006D79B7" w:rsidRPr="00AE6E86">
        <w:rPr>
          <w:rFonts w:ascii="Arial" w:hAnsi="Arial" w:cs="Arial" w:hint="eastAsia"/>
          <w:sz w:val="16"/>
          <w:szCs w:val="16"/>
        </w:rPr>
        <w:t>2022</w:t>
      </w:r>
      <w:r w:rsidR="006D79B7" w:rsidRPr="00AE6E86">
        <w:rPr>
          <w:rFonts w:ascii="Arial" w:hAnsi="Arial" w:cs="Arial" w:hint="eastAsia"/>
          <w:sz w:val="16"/>
          <w:szCs w:val="16"/>
        </w:rPr>
        <w:t>、</w:t>
      </w:r>
      <w:r w:rsidR="006D79B7" w:rsidRPr="00AE6E86">
        <w:rPr>
          <w:rFonts w:ascii="Arial" w:hAnsi="Arial" w:cs="Arial" w:hint="eastAsia"/>
          <w:sz w:val="16"/>
          <w:szCs w:val="16"/>
        </w:rPr>
        <w:t>2023</w:t>
      </w:r>
    </w:p>
    <w:p w14:paraId="28B972E7" w14:textId="77777777" w:rsidR="00583B68" w:rsidRPr="00737E5B" w:rsidRDefault="00583B68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proofErr w:type="gramStart"/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 xml:space="preserve">4 </w:t>
      </w:r>
      <w:r w:rsidR="002F1AD7" w:rsidRPr="00737E5B">
        <w:rPr>
          <w:rFonts w:ascii="Arial" w:hAnsi="Arial" w:cs="Arial"/>
          <w:sz w:val="16"/>
          <w:szCs w:val="16"/>
        </w:rPr>
        <w:t>,</w:t>
      </w:r>
      <w:proofErr w:type="gramEnd"/>
      <w:r w:rsidR="002F1AD7" w:rsidRPr="00737E5B">
        <w:rPr>
          <w:rFonts w:ascii="Arial" w:hAnsi="Arial" w:cs="Arial"/>
          <w:sz w:val="16"/>
          <w:szCs w:val="16"/>
        </w:rPr>
        <w:t xml:space="preserve"> Health-</w:t>
      </w:r>
      <w:r w:rsidR="002F1AD7" w:rsidRPr="00737E5B">
        <w:rPr>
          <w:rFonts w:ascii="Arial" w:hAnsi="Arial" w:cs="Arial" w:hint="eastAsia"/>
          <w:sz w:val="16"/>
          <w:szCs w:val="16"/>
        </w:rPr>
        <w:t>5</w:t>
      </w:r>
      <w:r w:rsidR="002F1AD7" w:rsidRPr="00737E5B">
        <w:rPr>
          <w:rFonts w:ascii="Arial" w:hAnsi="Arial" w:cs="Arial"/>
          <w:sz w:val="16"/>
          <w:szCs w:val="16"/>
        </w:rPr>
        <w:t xml:space="preserve">6 </w:t>
      </w:r>
      <w:r w:rsidRPr="00737E5B">
        <w:rPr>
          <w:rFonts w:ascii="Arial" w:hAnsi="Arial" w:cs="Arial"/>
          <w:sz w:val="16"/>
          <w:szCs w:val="16"/>
        </w:rPr>
        <w:t xml:space="preserve">data available for the following years: 2004-2022, </w:t>
      </w:r>
      <w:r w:rsidRPr="00737E5B">
        <w:rPr>
          <w:rFonts w:ascii="Arial" w:hAnsi="Arial" w:cs="Arial" w:hint="eastAsia"/>
          <w:sz w:val="16"/>
          <w:szCs w:val="16"/>
        </w:rPr>
        <w:t>202</w:t>
      </w:r>
      <w:r w:rsidRPr="00737E5B">
        <w:rPr>
          <w:rFonts w:ascii="Arial" w:hAnsi="Arial" w:cs="Arial"/>
          <w:sz w:val="16"/>
          <w:szCs w:val="16"/>
        </w:rPr>
        <w:t>3</w:t>
      </w:r>
      <w:r w:rsidR="00AB2190" w:rsidRPr="00737E5B">
        <w:rPr>
          <w:rFonts w:ascii="Arial" w:hAnsi="Arial" w:cs="Arial"/>
          <w:sz w:val="16"/>
          <w:szCs w:val="16"/>
        </w:rPr>
        <w:t>,</w:t>
      </w:r>
      <w:r w:rsidR="00AB2190" w:rsidRPr="00737E5B">
        <w:rPr>
          <w:rFonts w:ascii="Arial" w:hAnsi="Arial" w:cs="Arial" w:hint="eastAsia"/>
          <w:sz w:val="16"/>
          <w:szCs w:val="16"/>
        </w:rPr>
        <w:t xml:space="preserve"> 2024</w:t>
      </w:r>
    </w:p>
    <w:p w14:paraId="6D79C356" w14:textId="77777777" w:rsidR="00D9618A" w:rsidRPr="00737E5B" w:rsidRDefault="00D9618A" w:rsidP="00D9618A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proofErr w:type="gramStart"/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>5 ,</w:t>
      </w:r>
      <w:proofErr w:type="gramEnd"/>
      <w:r w:rsidRPr="00737E5B">
        <w:rPr>
          <w:rFonts w:ascii="Arial" w:hAnsi="Arial" w:cs="Arial"/>
          <w:sz w:val="16"/>
          <w:szCs w:val="16"/>
        </w:rPr>
        <w:t xml:space="preserve"> Health-</w:t>
      </w:r>
      <w:r w:rsidRPr="00737E5B">
        <w:rPr>
          <w:rFonts w:ascii="Arial" w:hAnsi="Arial" w:cs="Arial" w:hint="eastAsia"/>
          <w:sz w:val="16"/>
          <w:szCs w:val="16"/>
        </w:rPr>
        <w:t>5</w:t>
      </w:r>
      <w:r w:rsidRPr="00737E5B">
        <w:rPr>
          <w:rFonts w:ascii="Arial" w:hAnsi="Arial" w:cs="Arial"/>
          <w:sz w:val="16"/>
          <w:szCs w:val="16"/>
        </w:rPr>
        <w:t xml:space="preserve">7 data available for the following years: 2010-2022, </w:t>
      </w:r>
      <w:r w:rsidRPr="00737E5B">
        <w:rPr>
          <w:rFonts w:ascii="Arial" w:hAnsi="Arial" w:cs="Arial" w:hint="eastAsia"/>
          <w:sz w:val="16"/>
          <w:szCs w:val="16"/>
        </w:rPr>
        <w:t>202</w:t>
      </w:r>
      <w:r w:rsidRPr="00737E5B">
        <w:rPr>
          <w:rFonts w:ascii="Arial" w:hAnsi="Arial" w:cs="Arial"/>
          <w:sz w:val="16"/>
          <w:szCs w:val="16"/>
        </w:rPr>
        <w:t>3</w:t>
      </w:r>
      <w:r w:rsidR="00AB2190" w:rsidRPr="00737E5B">
        <w:rPr>
          <w:rFonts w:ascii="Arial" w:hAnsi="Arial" w:cs="Arial"/>
          <w:sz w:val="16"/>
          <w:szCs w:val="16"/>
        </w:rPr>
        <w:t>,</w:t>
      </w:r>
      <w:r w:rsidR="00AB2190" w:rsidRPr="00737E5B">
        <w:rPr>
          <w:rFonts w:ascii="Arial" w:hAnsi="Arial" w:cs="Arial" w:hint="eastAsia"/>
          <w:sz w:val="16"/>
          <w:szCs w:val="16"/>
        </w:rPr>
        <w:t xml:space="preserve"> 2024</w:t>
      </w:r>
    </w:p>
    <w:p w14:paraId="7347ACA8" w14:textId="77777777" w:rsidR="00ED68A2" w:rsidRPr="00737E5B" w:rsidRDefault="00ED68A2" w:rsidP="00ED68A2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Health-</w:t>
      </w:r>
      <w:r w:rsidRPr="00737E5B">
        <w:rPr>
          <w:rFonts w:ascii="Arial" w:hAnsi="Arial" w:cs="Arial" w:hint="eastAsia"/>
          <w:sz w:val="16"/>
          <w:szCs w:val="16"/>
        </w:rPr>
        <w:t>73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</w:t>
      </w:r>
      <w:r w:rsidRPr="00737E5B">
        <w:rPr>
          <w:rFonts w:ascii="Arial" w:hAnsi="Arial" w:cs="Arial" w:hint="eastAsia"/>
          <w:sz w:val="16"/>
          <w:szCs w:val="16"/>
        </w:rPr>
        <w:t>2002</w:t>
      </w:r>
      <w:r w:rsidRPr="00737E5B">
        <w:rPr>
          <w:rFonts w:ascii="Arial" w:hAnsi="Arial" w:cs="Arial"/>
          <w:sz w:val="16"/>
          <w:szCs w:val="16"/>
        </w:rPr>
        <w:t>-20</w:t>
      </w:r>
      <w:r w:rsidRPr="00737E5B">
        <w:rPr>
          <w:rFonts w:ascii="Arial" w:hAnsi="Arial" w:cs="Arial" w:hint="eastAsia"/>
          <w:sz w:val="16"/>
          <w:szCs w:val="16"/>
        </w:rPr>
        <w:t>14</w:t>
      </w:r>
      <w:r w:rsidRPr="00737E5B">
        <w:rPr>
          <w:rFonts w:ascii="Arial" w:hAnsi="Arial" w:cs="Arial"/>
          <w:sz w:val="16"/>
          <w:szCs w:val="16"/>
        </w:rPr>
        <w:t xml:space="preserve">, </w:t>
      </w:r>
      <w:r w:rsidRPr="00737E5B">
        <w:rPr>
          <w:rFonts w:ascii="Arial" w:hAnsi="Arial" w:cs="Arial" w:hint="eastAsia"/>
          <w:sz w:val="16"/>
          <w:szCs w:val="16"/>
        </w:rPr>
        <w:t>2015-2022</w:t>
      </w:r>
    </w:p>
    <w:p w14:paraId="1FB790F6" w14:textId="77777777" w:rsidR="00C25FE0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Society-10 data available for the following years: 2001, 2005, 2009, 2013</w:t>
      </w:r>
      <w:r w:rsidR="00CC0B45" w:rsidRPr="00737E5B">
        <w:rPr>
          <w:rFonts w:ascii="Arial" w:hAnsi="Arial" w:cs="Arial"/>
          <w:sz w:val="16"/>
          <w:szCs w:val="16"/>
        </w:rPr>
        <w:t>,</w:t>
      </w:r>
      <w:r w:rsidR="00CC0B45" w:rsidRPr="00737E5B">
        <w:rPr>
          <w:rFonts w:ascii="Arial" w:hAnsi="Arial" w:cs="Arial" w:hint="eastAsia"/>
          <w:sz w:val="16"/>
          <w:szCs w:val="16"/>
        </w:rPr>
        <w:t xml:space="preserve"> 2017</w:t>
      </w:r>
      <w:r w:rsidR="00624C94" w:rsidRPr="00737E5B">
        <w:rPr>
          <w:rFonts w:ascii="Arial" w:hAnsi="Arial" w:cs="Arial" w:hint="eastAsia"/>
          <w:sz w:val="16"/>
          <w:szCs w:val="16"/>
        </w:rPr>
        <w:t>,</w:t>
      </w:r>
      <w:r w:rsidR="00624C94" w:rsidRPr="00737E5B">
        <w:rPr>
          <w:rFonts w:ascii="Arial" w:hAnsi="Arial" w:cs="Arial"/>
          <w:sz w:val="16"/>
          <w:szCs w:val="16"/>
        </w:rPr>
        <w:t>2021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040DE72" w14:textId="77777777" w:rsidR="004E0706" w:rsidRPr="00737E5B" w:rsidRDefault="003F269D" w:rsidP="004A3AF5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 data available for the following years: 1989, 1993, 1996, 1999, 2003, 2007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2011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2015</w:t>
      </w:r>
      <w:r w:rsidR="00D94E56" w:rsidRPr="00737E5B">
        <w:rPr>
          <w:rFonts w:ascii="Arial" w:hAnsi="Arial" w:cs="Arial"/>
          <w:sz w:val="16"/>
          <w:szCs w:val="16"/>
        </w:rPr>
        <w:t>,</w:t>
      </w:r>
      <w:r w:rsidR="00D94E56" w:rsidRPr="00737E5B">
        <w:rPr>
          <w:rFonts w:ascii="Arial" w:hAnsi="Arial" w:cs="Arial" w:hint="eastAsia"/>
          <w:sz w:val="16"/>
          <w:szCs w:val="16"/>
        </w:rPr>
        <w:t>2019</w:t>
      </w:r>
      <w:r w:rsidR="0005544B" w:rsidRPr="00737E5B">
        <w:rPr>
          <w:rFonts w:ascii="Arial" w:hAnsi="Arial" w:cs="Arial" w:hint="eastAsia"/>
          <w:sz w:val="16"/>
          <w:szCs w:val="16"/>
        </w:rPr>
        <w:t>,2023</w:t>
      </w:r>
      <w:r w:rsidRPr="00737E5B">
        <w:rPr>
          <w:rFonts w:ascii="Arial" w:hAnsi="Arial" w:cs="Arial"/>
          <w:sz w:val="16"/>
          <w:szCs w:val="16"/>
        </w:rPr>
        <w:t>.</w:t>
      </w:r>
    </w:p>
    <w:p w14:paraId="33A29448" w14:textId="77777777" w:rsidR="00946EE4" w:rsidRPr="00737E5B" w:rsidRDefault="00946EE4" w:rsidP="00946EE4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Society-12-1 data available for the following years: 2000, 2006.</w:t>
      </w:r>
    </w:p>
    <w:p w14:paraId="7F1F51F6" w14:textId="77777777" w:rsidR="001622AC" w:rsidRPr="00737E5B" w:rsidRDefault="001622AC" w:rsidP="001622AC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Society-1</w:t>
      </w:r>
      <w:r w:rsidRPr="00737E5B">
        <w:rPr>
          <w:rFonts w:ascii="Arial" w:hAnsi="Arial" w:cs="Arial" w:hint="eastAsia"/>
          <w:sz w:val="16"/>
          <w:szCs w:val="16"/>
        </w:rPr>
        <w:t>7</w:t>
      </w:r>
      <w:r w:rsidRPr="00737E5B">
        <w:rPr>
          <w:rFonts w:ascii="Arial" w:hAnsi="Arial" w:cs="Arial"/>
          <w:sz w:val="16"/>
          <w:szCs w:val="16"/>
        </w:rPr>
        <w:t xml:space="preserve"> data available for the following years: 20</w:t>
      </w:r>
      <w:r w:rsidRPr="00737E5B">
        <w:rPr>
          <w:rFonts w:ascii="Arial" w:hAnsi="Arial" w:cs="Arial" w:hint="eastAsia"/>
          <w:sz w:val="16"/>
          <w:szCs w:val="16"/>
        </w:rPr>
        <w:t>13-2016</w:t>
      </w:r>
      <w:r w:rsidRPr="00737E5B">
        <w:rPr>
          <w:rFonts w:ascii="Arial" w:hAnsi="Arial" w:cs="Arial"/>
          <w:sz w:val="16"/>
          <w:szCs w:val="16"/>
        </w:rPr>
        <w:t>, 20</w:t>
      </w:r>
      <w:r w:rsidRPr="00737E5B">
        <w:rPr>
          <w:rFonts w:ascii="Arial" w:hAnsi="Arial" w:cs="Arial" w:hint="eastAsia"/>
          <w:sz w:val="16"/>
          <w:szCs w:val="16"/>
        </w:rPr>
        <w:t>17-2020</w:t>
      </w:r>
      <w:r w:rsidRPr="00737E5B">
        <w:rPr>
          <w:rFonts w:ascii="Arial" w:hAnsi="Arial" w:cs="Arial"/>
          <w:sz w:val="16"/>
          <w:szCs w:val="16"/>
        </w:rPr>
        <w:t>.</w:t>
      </w:r>
    </w:p>
    <w:p w14:paraId="6F985954" w14:textId="77777777" w:rsidR="002B1016" w:rsidRPr="00737E5B" w:rsidRDefault="00F720FD" w:rsidP="00F720FD">
      <w:pPr>
        <w:suppressAutoHyphens/>
        <w:overflowPunct w:val="0"/>
        <w:ind w:leftChars="236" w:left="566"/>
        <w:rPr>
          <w:rFonts w:ascii="Arial" w:hAnsi="Arial" w:cs="Arial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Welfare-8 data available for the following years: 1998, 2002, 2006, 2011</w:t>
      </w:r>
      <w:r w:rsidRPr="00737E5B">
        <w:rPr>
          <w:rFonts w:ascii="Arial" w:hAnsi="Arial" w:cs="Arial" w:hint="eastAsia"/>
          <w:sz w:val="16"/>
          <w:szCs w:val="16"/>
        </w:rPr>
        <w:t>,</w:t>
      </w:r>
      <w:r w:rsidRPr="00737E5B">
        <w:rPr>
          <w:rFonts w:ascii="Arial" w:hAnsi="Arial" w:cs="Arial"/>
          <w:sz w:val="16"/>
          <w:szCs w:val="16"/>
        </w:rPr>
        <w:t xml:space="preserve"> </w:t>
      </w:r>
      <w:r w:rsidR="00D803DE" w:rsidRPr="00737E5B">
        <w:rPr>
          <w:rFonts w:ascii="Arial" w:hAnsi="Arial" w:cs="Arial" w:hint="eastAsia"/>
          <w:sz w:val="16"/>
          <w:szCs w:val="16"/>
        </w:rPr>
        <w:t>2015,</w:t>
      </w:r>
      <w:r w:rsidR="00D803DE" w:rsidRPr="00737E5B">
        <w:rPr>
          <w:rFonts w:ascii="Arial" w:hAnsi="Arial" w:cs="Arial"/>
          <w:sz w:val="16"/>
          <w:szCs w:val="16"/>
        </w:rPr>
        <w:t xml:space="preserve"> </w:t>
      </w:r>
      <w:r w:rsidRPr="00737E5B">
        <w:rPr>
          <w:rFonts w:ascii="Arial" w:hAnsi="Arial" w:cs="Arial"/>
          <w:sz w:val="16"/>
          <w:szCs w:val="16"/>
        </w:rPr>
        <w:t>2019</w:t>
      </w:r>
      <w:r w:rsidR="00DE2114" w:rsidRPr="00737E5B">
        <w:rPr>
          <w:rFonts w:ascii="Arial" w:hAnsi="Arial" w:cs="Arial" w:hint="eastAsia"/>
          <w:sz w:val="16"/>
          <w:szCs w:val="16"/>
        </w:rPr>
        <w:t>,2024</w:t>
      </w:r>
      <w:r w:rsidRPr="00737E5B">
        <w:rPr>
          <w:rFonts w:ascii="Arial" w:hAnsi="Arial" w:cs="Arial"/>
          <w:sz w:val="16"/>
          <w:szCs w:val="16"/>
        </w:rPr>
        <w:t>.</w:t>
      </w:r>
    </w:p>
    <w:p w14:paraId="42A7DB3C" w14:textId="77777777" w:rsidR="008470A2" w:rsidRPr="00737E5B" w:rsidRDefault="008470A2" w:rsidP="00F720FD">
      <w:pPr>
        <w:suppressAutoHyphens/>
        <w:overflowPunct w:val="0"/>
        <w:ind w:leftChars="236" w:left="566"/>
        <w:rPr>
          <w:rFonts w:ascii="新細明體" w:hAnsi="新細明體"/>
          <w:sz w:val="16"/>
          <w:szCs w:val="16"/>
        </w:rPr>
      </w:pPr>
      <w:r w:rsidRPr="00737E5B">
        <w:rPr>
          <w:rFonts w:ascii="Arial" w:hAnsi="Arial" w:cs="Arial"/>
          <w:sz w:val="16"/>
          <w:szCs w:val="16"/>
        </w:rPr>
        <w:t>Welfare-19 data available for the following years: 2018, 2022.</w:t>
      </w:r>
    </w:p>
    <w:sectPr w:rsidR="008470A2" w:rsidRPr="00737E5B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B9377" w14:textId="77777777" w:rsidR="000D2F22" w:rsidRDefault="000D2F22">
      <w:r>
        <w:separator/>
      </w:r>
    </w:p>
  </w:endnote>
  <w:endnote w:type="continuationSeparator" w:id="0">
    <w:p w14:paraId="3F381CA6" w14:textId="77777777" w:rsidR="000D2F22" w:rsidRDefault="000D2F22">
      <w:r>
        <w:continuationSeparator/>
      </w:r>
    </w:p>
  </w:endnote>
  <w:endnote w:type="continuationNotice" w:id="1">
    <w:p w14:paraId="073C32AD" w14:textId="77777777" w:rsidR="000D2F22" w:rsidRDefault="000D2F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2A5C8" w14:textId="77777777" w:rsidR="006F33F4" w:rsidRPr="00201738" w:rsidRDefault="006F33F4">
    <w:pPr>
      <w:pStyle w:val="a7"/>
      <w:jc w:val="right"/>
      <w:rPr>
        <w:rFonts w:ascii="Arial" w:hAnsi="Arial" w:cs="Arial"/>
      </w:rPr>
    </w:pPr>
    <w:r w:rsidRPr="00201738">
      <w:rPr>
        <w:rFonts w:ascii="Arial" w:hAnsi="Arial" w:cs="Arial"/>
      </w:rPr>
      <w:t xml:space="preserve">Page: </w:t>
    </w:r>
    <w:r w:rsidRPr="00201738">
      <w:rPr>
        <w:rFonts w:ascii="Arial" w:hAnsi="Arial" w:cs="Arial"/>
      </w:rPr>
      <w:fldChar w:fldCharType="begin"/>
    </w:r>
    <w:r w:rsidRPr="00201738">
      <w:rPr>
        <w:rFonts w:ascii="Arial" w:hAnsi="Arial" w:cs="Arial"/>
      </w:rPr>
      <w:instrText xml:space="preserve"> PAGE   \* MERGEFORMAT </w:instrText>
    </w:r>
    <w:r w:rsidRPr="00201738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01738">
      <w:rPr>
        <w:rFonts w:ascii="Arial" w:hAnsi="Arial" w:cs="Arial"/>
      </w:rPr>
      <w:fldChar w:fldCharType="end"/>
    </w:r>
  </w:p>
  <w:p w14:paraId="577E9CFB" w14:textId="77777777" w:rsidR="006F33F4" w:rsidRPr="00201738" w:rsidRDefault="006F33F4">
    <w:pPr>
      <w:pStyle w:val="a7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45E3D" w14:textId="77777777" w:rsidR="000D2F22" w:rsidRDefault="000D2F22">
      <w:r>
        <w:separator/>
      </w:r>
    </w:p>
  </w:footnote>
  <w:footnote w:type="continuationSeparator" w:id="0">
    <w:p w14:paraId="4B05A7AC" w14:textId="77777777" w:rsidR="000D2F22" w:rsidRDefault="000D2F22">
      <w:r>
        <w:continuationSeparator/>
      </w:r>
    </w:p>
  </w:footnote>
  <w:footnote w:type="continuationNotice" w:id="1">
    <w:p w14:paraId="5E5ABAD1" w14:textId="77777777" w:rsidR="000D2F22" w:rsidRDefault="000D2F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44D9" w14:textId="50F2E8F0" w:rsidR="006F33F4" w:rsidRPr="007C3329" w:rsidRDefault="006F33F4" w:rsidP="00780DDF">
    <w:pPr>
      <w:pStyle w:val="a5"/>
      <w:tabs>
        <w:tab w:val="clear" w:pos="4153"/>
        <w:tab w:val="clear" w:pos="8306"/>
        <w:tab w:val="center" w:pos="4873"/>
        <w:tab w:val="right" w:pos="9746"/>
      </w:tabs>
      <w:rPr>
        <w:rFonts w:ascii="Arial" w:hAnsi="Arial" w:cs="Arial"/>
      </w:rPr>
    </w:pPr>
    <w:r w:rsidRPr="00887D7F">
      <w:rPr>
        <w:rFonts w:ascii="Arial" w:hAnsi="Arial" w:cs="Arial"/>
      </w:rPr>
      <w:t xml:space="preserve">LST001: Data File Checklist </w:t>
    </w:r>
    <w:r w:rsidRPr="00887D7F">
      <w:rPr>
        <w:rFonts w:ascii="Arial" w:hAnsi="Arial" w:cs="Arial"/>
      </w:rPr>
      <w:tab/>
    </w:r>
    <w:r w:rsidRPr="00887D7F">
      <w:rPr>
        <w:rFonts w:ascii="Arial" w:hAnsi="Arial" w:cs="Arial"/>
      </w:rPr>
      <w:tab/>
      <w:t>Amended on</w:t>
    </w:r>
    <w:r w:rsidR="00DE1674" w:rsidRPr="00DE1674">
      <w:rPr>
        <w:rFonts w:ascii="Arial" w:hAnsi="Arial" w:cs="Arial" w:hint="eastAsia"/>
      </w:rPr>
      <w:t xml:space="preserve"> </w:t>
    </w:r>
    <w:r w:rsidR="00A52190">
      <w:rPr>
        <w:rFonts w:ascii="Arial" w:hAnsi="Arial" w:cs="Arial" w:hint="eastAsia"/>
      </w:rPr>
      <w:t>Jun 26</w:t>
    </w:r>
    <w:r>
      <w:rPr>
        <w:rFonts w:ascii="Arial" w:hAnsi="Arial" w:cs="Arial"/>
      </w:rPr>
      <w:t>,</w:t>
    </w:r>
    <w:r w:rsidRPr="00887D7F">
      <w:rPr>
        <w:rFonts w:ascii="Arial" w:hAnsi="Arial" w:cs="Arial"/>
      </w:rPr>
      <w:t xml:space="preserve"> 20</w:t>
    </w:r>
    <w:r>
      <w:rPr>
        <w:rFonts w:ascii="Arial" w:hAnsi="Arial" w:cs="Arial"/>
      </w:rPr>
      <w:t>2</w:t>
    </w:r>
    <w:r w:rsidR="003C5D84">
      <w:rPr>
        <w:rFonts w:ascii="Arial" w:hAnsi="Arial" w:cs="Arial" w:hint="eastAsi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A4385"/>
    <w:multiLevelType w:val="hybridMultilevel"/>
    <w:tmpl w:val="2ED407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2A50B1"/>
    <w:multiLevelType w:val="hybridMultilevel"/>
    <w:tmpl w:val="9854567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 w16cid:durableId="2137866863">
    <w:abstractNumId w:val="1"/>
  </w:num>
  <w:num w:numId="2" w16cid:durableId="156140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0BD6"/>
    <w:rsid w:val="000042EB"/>
    <w:rsid w:val="00004670"/>
    <w:rsid w:val="00004E91"/>
    <w:rsid w:val="000064E8"/>
    <w:rsid w:val="00007B8A"/>
    <w:rsid w:val="00010932"/>
    <w:rsid w:val="000111EA"/>
    <w:rsid w:val="0001714C"/>
    <w:rsid w:val="00017B7E"/>
    <w:rsid w:val="00020901"/>
    <w:rsid w:val="00022FAF"/>
    <w:rsid w:val="00023955"/>
    <w:rsid w:val="00023971"/>
    <w:rsid w:val="00023CCC"/>
    <w:rsid w:val="000245B9"/>
    <w:rsid w:val="00024EEF"/>
    <w:rsid w:val="00026445"/>
    <w:rsid w:val="0002776B"/>
    <w:rsid w:val="00030740"/>
    <w:rsid w:val="000319C5"/>
    <w:rsid w:val="00032F63"/>
    <w:rsid w:val="00033084"/>
    <w:rsid w:val="0003370B"/>
    <w:rsid w:val="00037A2A"/>
    <w:rsid w:val="0004125F"/>
    <w:rsid w:val="00044CC1"/>
    <w:rsid w:val="00044FF9"/>
    <w:rsid w:val="00045E8B"/>
    <w:rsid w:val="0004601A"/>
    <w:rsid w:val="00046DC9"/>
    <w:rsid w:val="000500D4"/>
    <w:rsid w:val="00050252"/>
    <w:rsid w:val="00054506"/>
    <w:rsid w:val="00054A91"/>
    <w:rsid w:val="0005544B"/>
    <w:rsid w:val="000557B8"/>
    <w:rsid w:val="00056B3C"/>
    <w:rsid w:val="00056BC2"/>
    <w:rsid w:val="000625A5"/>
    <w:rsid w:val="00062DC1"/>
    <w:rsid w:val="000633DC"/>
    <w:rsid w:val="000644C5"/>
    <w:rsid w:val="00065AD7"/>
    <w:rsid w:val="000667E0"/>
    <w:rsid w:val="000705AC"/>
    <w:rsid w:val="00070635"/>
    <w:rsid w:val="00070940"/>
    <w:rsid w:val="000713B0"/>
    <w:rsid w:val="000748BA"/>
    <w:rsid w:val="00074CE9"/>
    <w:rsid w:val="00074D7A"/>
    <w:rsid w:val="000765FE"/>
    <w:rsid w:val="00076FAF"/>
    <w:rsid w:val="00077AF8"/>
    <w:rsid w:val="0008003B"/>
    <w:rsid w:val="00081FE4"/>
    <w:rsid w:val="000828AE"/>
    <w:rsid w:val="00082E28"/>
    <w:rsid w:val="000830B7"/>
    <w:rsid w:val="0008464E"/>
    <w:rsid w:val="00086358"/>
    <w:rsid w:val="0008741B"/>
    <w:rsid w:val="00087450"/>
    <w:rsid w:val="00087768"/>
    <w:rsid w:val="000879CF"/>
    <w:rsid w:val="00087FE8"/>
    <w:rsid w:val="000907BA"/>
    <w:rsid w:val="00091B1F"/>
    <w:rsid w:val="00092812"/>
    <w:rsid w:val="00092C36"/>
    <w:rsid w:val="00095BDD"/>
    <w:rsid w:val="00095DDC"/>
    <w:rsid w:val="0009600E"/>
    <w:rsid w:val="00097550"/>
    <w:rsid w:val="000A285D"/>
    <w:rsid w:val="000A300C"/>
    <w:rsid w:val="000A377C"/>
    <w:rsid w:val="000A68CE"/>
    <w:rsid w:val="000A72BB"/>
    <w:rsid w:val="000B1F8A"/>
    <w:rsid w:val="000B3917"/>
    <w:rsid w:val="000B47F6"/>
    <w:rsid w:val="000B569C"/>
    <w:rsid w:val="000C109D"/>
    <w:rsid w:val="000C2AE6"/>
    <w:rsid w:val="000C55F9"/>
    <w:rsid w:val="000C5664"/>
    <w:rsid w:val="000C7A68"/>
    <w:rsid w:val="000D054F"/>
    <w:rsid w:val="000D1549"/>
    <w:rsid w:val="000D1B92"/>
    <w:rsid w:val="000D2F22"/>
    <w:rsid w:val="000D3C56"/>
    <w:rsid w:val="000E1C3D"/>
    <w:rsid w:val="000E3745"/>
    <w:rsid w:val="000E3BB6"/>
    <w:rsid w:val="000E6AED"/>
    <w:rsid w:val="000F1F55"/>
    <w:rsid w:val="000F2796"/>
    <w:rsid w:val="000F2F20"/>
    <w:rsid w:val="000F2FFF"/>
    <w:rsid w:val="000F50BC"/>
    <w:rsid w:val="000F56D7"/>
    <w:rsid w:val="000F5996"/>
    <w:rsid w:val="000F742B"/>
    <w:rsid w:val="00100057"/>
    <w:rsid w:val="001000ED"/>
    <w:rsid w:val="00102233"/>
    <w:rsid w:val="00102A98"/>
    <w:rsid w:val="00102BFA"/>
    <w:rsid w:val="001079A0"/>
    <w:rsid w:val="001122A6"/>
    <w:rsid w:val="001122DA"/>
    <w:rsid w:val="00116EEE"/>
    <w:rsid w:val="00117842"/>
    <w:rsid w:val="00117CC8"/>
    <w:rsid w:val="0012024F"/>
    <w:rsid w:val="00121EB7"/>
    <w:rsid w:val="0012389C"/>
    <w:rsid w:val="00125B22"/>
    <w:rsid w:val="0013021F"/>
    <w:rsid w:val="001302A5"/>
    <w:rsid w:val="00130620"/>
    <w:rsid w:val="00130BD5"/>
    <w:rsid w:val="001319EB"/>
    <w:rsid w:val="00133D00"/>
    <w:rsid w:val="00134270"/>
    <w:rsid w:val="00134623"/>
    <w:rsid w:val="00136725"/>
    <w:rsid w:val="00140650"/>
    <w:rsid w:val="00140716"/>
    <w:rsid w:val="00140843"/>
    <w:rsid w:val="00140BD9"/>
    <w:rsid w:val="00140E4D"/>
    <w:rsid w:val="00141921"/>
    <w:rsid w:val="00141E38"/>
    <w:rsid w:val="00144ED4"/>
    <w:rsid w:val="0014797E"/>
    <w:rsid w:val="00150390"/>
    <w:rsid w:val="001504AD"/>
    <w:rsid w:val="00152283"/>
    <w:rsid w:val="00153604"/>
    <w:rsid w:val="001554F0"/>
    <w:rsid w:val="001560D2"/>
    <w:rsid w:val="00160FB9"/>
    <w:rsid w:val="0016149E"/>
    <w:rsid w:val="001622AC"/>
    <w:rsid w:val="00162449"/>
    <w:rsid w:val="00162BF0"/>
    <w:rsid w:val="0016458B"/>
    <w:rsid w:val="00164AC3"/>
    <w:rsid w:val="00164F8D"/>
    <w:rsid w:val="0017225A"/>
    <w:rsid w:val="00172361"/>
    <w:rsid w:val="00172FA5"/>
    <w:rsid w:val="00172FCB"/>
    <w:rsid w:val="00174C7B"/>
    <w:rsid w:val="00174FBA"/>
    <w:rsid w:val="00175638"/>
    <w:rsid w:val="00177224"/>
    <w:rsid w:val="0018034A"/>
    <w:rsid w:val="00182BCB"/>
    <w:rsid w:val="00183134"/>
    <w:rsid w:val="00183514"/>
    <w:rsid w:val="0018567A"/>
    <w:rsid w:val="00185F76"/>
    <w:rsid w:val="001866D4"/>
    <w:rsid w:val="00186D5E"/>
    <w:rsid w:val="00186F1C"/>
    <w:rsid w:val="00190EDB"/>
    <w:rsid w:val="00193015"/>
    <w:rsid w:val="00193CB0"/>
    <w:rsid w:val="0019550C"/>
    <w:rsid w:val="00195806"/>
    <w:rsid w:val="00195A9E"/>
    <w:rsid w:val="0019623D"/>
    <w:rsid w:val="00197B47"/>
    <w:rsid w:val="00197F24"/>
    <w:rsid w:val="001A0057"/>
    <w:rsid w:val="001A1BD8"/>
    <w:rsid w:val="001A2529"/>
    <w:rsid w:val="001A744F"/>
    <w:rsid w:val="001B232B"/>
    <w:rsid w:val="001B4E5B"/>
    <w:rsid w:val="001B5349"/>
    <w:rsid w:val="001B55B6"/>
    <w:rsid w:val="001C05BF"/>
    <w:rsid w:val="001C0602"/>
    <w:rsid w:val="001C0BD0"/>
    <w:rsid w:val="001C0C24"/>
    <w:rsid w:val="001C4170"/>
    <w:rsid w:val="001C4FF3"/>
    <w:rsid w:val="001C5C9D"/>
    <w:rsid w:val="001C65F8"/>
    <w:rsid w:val="001C6BB9"/>
    <w:rsid w:val="001C709A"/>
    <w:rsid w:val="001D03BF"/>
    <w:rsid w:val="001D1A44"/>
    <w:rsid w:val="001D2DC0"/>
    <w:rsid w:val="001D2F37"/>
    <w:rsid w:val="001D30DB"/>
    <w:rsid w:val="001D467D"/>
    <w:rsid w:val="001D4758"/>
    <w:rsid w:val="001D53CA"/>
    <w:rsid w:val="001E09DF"/>
    <w:rsid w:val="001E0BE9"/>
    <w:rsid w:val="001E169D"/>
    <w:rsid w:val="001E174F"/>
    <w:rsid w:val="001E2C6D"/>
    <w:rsid w:val="001E365B"/>
    <w:rsid w:val="001E3B07"/>
    <w:rsid w:val="001E66CA"/>
    <w:rsid w:val="001E778E"/>
    <w:rsid w:val="001F0756"/>
    <w:rsid w:val="001F0AF9"/>
    <w:rsid w:val="001F1F33"/>
    <w:rsid w:val="001F24C4"/>
    <w:rsid w:val="001F3315"/>
    <w:rsid w:val="001F41DB"/>
    <w:rsid w:val="001F5328"/>
    <w:rsid w:val="001F58DF"/>
    <w:rsid w:val="001F647C"/>
    <w:rsid w:val="001F6B43"/>
    <w:rsid w:val="00201738"/>
    <w:rsid w:val="00203BDA"/>
    <w:rsid w:val="00206101"/>
    <w:rsid w:val="00206821"/>
    <w:rsid w:val="002078FC"/>
    <w:rsid w:val="0021260B"/>
    <w:rsid w:val="00214875"/>
    <w:rsid w:val="00215B04"/>
    <w:rsid w:val="00215CCC"/>
    <w:rsid w:val="00216D69"/>
    <w:rsid w:val="00220C69"/>
    <w:rsid w:val="00223A99"/>
    <w:rsid w:val="002242A6"/>
    <w:rsid w:val="00224C47"/>
    <w:rsid w:val="002251F1"/>
    <w:rsid w:val="00225502"/>
    <w:rsid w:val="00225A40"/>
    <w:rsid w:val="002306F0"/>
    <w:rsid w:val="00230F58"/>
    <w:rsid w:val="0023182C"/>
    <w:rsid w:val="0023371E"/>
    <w:rsid w:val="00233F33"/>
    <w:rsid w:val="00235F71"/>
    <w:rsid w:val="002367B2"/>
    <w:rsid w:val="00237817"/>
    <w:rsid w:val="00237D55"/>
    <w:rsid w:val="0024091F"/>
    <w:rsid w:val="00244717"/>
    <w:rsid w:val="00244CE8"/>
    <w:rsid w:val="00246E8E"/>
    <w:rsid w:val="00247707"/>
    <w:rsid w:val="002509DA"/>
    <w:rsid w:val="00252503"/>
    <w:rsid w:val="00252A62"/>
    <w:rsid w:val="00253C49"/>
    <w:rsid w:val="00257489"/>
    <w:rsid w:val="00257FBE"/>
    <w:rsid w:val="002611E1"/>
    <w:rsid w:val="002615B4"/>
    <w:rsid w:val="00263D11"/>
    <w:rsid w:val="00263E9D"/>
    <w:rsid w:val="0026426C"/>
    <w:rsid w:val="00264ABB"/>
    <w:rsid w:val="00265101"/>
    <w:rsid w:val="00266EBF"/>
    <w:rsid w:val="00266FC9"/>
    <w:rsid w:val="002679F0"/>
    <w:rsid w:val="0027172E"/>
    <w:rsid w:val="002755BD"/>
    <w:rsid w:val="00275B0F"/>
    <w:rsid w:val="002766D4"/>
    <w:rsid w:val="0027766A"/>
    <w:rsid w:val="00277932"/>
    <w:rsid w:val="00280962"/>
    <w:rsid w:val="00282194"/>
    <w:rsid w:val="00282732"/>
    <w:rsid w:val="00284479"/>
    <w:rsid w:val="00285D8D"/>
    <w:rsid w:val="00290D8F"/>
    <w:rsid w:val="002920A0"/>
    <w:rsid w:val="00296930"/>
    <w:rsid w:val="002A076B"/>
    <w:rsid w:val="002A0F00"/>
    <w:rsid w:val="002A1689"/>
    <w:rsid w:val="002A1E4D"/>
    <w:rsid w:val="002A2652"/>
    <w:rsid w:val="002A70C0"/>
    <w:rsid w:val="002B1016"/>
    <w:rsid w:val="002B1907"/>
    <w:rsid w:val="002B634C"/>
    <w:rsid w:val="002B6AA2"/>
    <w:rsid w:val="002C0870"/>
    <w:rsid w:val="002C0B09"/>
    <w:rsid w:val="002C0CE0"/>
    <w:rsid w:val="002C28D3"/>
    <w:rsid w:val="002C2B6D"/>
    <w:rsid w:val="002C350E"/>
    <w:rsid w:val="002C35C9"/>
    <w:rsid w:val="002C3696"/>
    <w:rsid w:val="002C4AAA"/>
    <w:rsid w:val="002C66DE"/>
    <w:rsid w:val="002C6BE4"/>
    <w:rsid w:val="002C7005"/>
    <w:rsid w:val="002D16D0"/>
    <w:rsid w:val="002D2D6D"/>
    <w:rsid w:val="002D3858"/>
    <w:rsid w:val="002D3FCB"/>
    <w:rsid w:val="002D4AE2"/>
    <w:rsid w:val="002E052B"/>
    <w:rsid w:val="002E08AC"/>
    <w:rsid w:val="002E2242"/>
    <w:rsid w:val="002E2289"/>
    <w:rsid w:val="002E3461"/>
    <w:rsid w:val="002E3793"/>
    <w:rsid w:val="002E39AE"/>
    <w:rsid w:val="002E45BD"/>
    <w:rsid w:val="002E4754"/>
    <w:rsid w:val="002E6664"/>
    <w:rsid w:val="002E6DCD"/>
    <w:rsid w:val="002E7B10"/>
    <w:rsid w:val="002F078D"/>
    <w:rsid w:val="002F1AD7"/>
    <w:rsid w:val="002F1BBC"/>
    <w:rsid w:val="002F383A"/>
    <w:rsid w:val="002F3D34"/>
    <w:rsid w:val="002F478B"/>
    <w:rsid w:val="002F6665"/>
    <w:rsid w:val="002F6B72"/>
    <w:rsid w:val="002F6CEB"/>
    <w:rsid w:val="002F6D78"/>
    <w:rsid w:val="002F7084"/>
    <w:rsid w:val="0030006D"/>
    <w:rsid w:val="00304463"/>
    <w:rsid w:val="00304D76"/>
    <w:rsid w:val="00307091"/>
    <w:rsid w:val="003075D4"/>
    <w:rsid w:val="00310673"/>
    <w:rsid w:val="00311835"/>
    <w:rsid w:val="00313BFB"/>
    <w:rsid w:val="0031457B"/>
    <w:rsid w:val="00314DDC"/>
    <w:rsid w:val="00315B38"/>
    <w:rsid w:val="00324711"/>
    <w:rsid w:val="00326C49"/>
    <w:rsid w:val="00330A14"/>
    <w:rsid w:val="00330B0F"/>
    <w:rsid w:val="00331EF8"/>
    <w:rsid w:val="00336A9F"/>
    <w:rsid w:val="00340342"/>
    <w:rsid w:val="0034370D"/>
    <w:rsid w:val="00345FAA"/>
    <w:rsid w:val="00345FB5"/>
    <w:rsid w:val="00346AFD"/>
    <w:rsid w:val="00350C60"/>
    <w:rsid w:val="003520F7"/>
    <w:rsid w:val="003521FF"/>
    <w:rsid w:val="00352579"/>
    <w:rsid w:val="0035621F"/>
    <w:rsid w:val="003564F3"/>
    <w:rsid w:val="003567E2"/>
    <w:rsid w:val="00357A8C"/>
    <w:rsid w:val="00357C62"/>
    <w:rsid w:val="003608ED"/>
    <w:rsid w:val="00362BB2"/>
    <w:rsid w:val="003645F6"/>
    <w:rsid w:val="00365C7C"/>
    <w:rsid w:val="00365EF0"/>
    <w:rsid w:val="00367B59"/>
    <w:rsid w:val="0037054A"/>
    <w:rsid w:val="0037235B"/>
    <w:rsid w:val="00373816"/>
    <w:rsid w:val="00373BA2"/>
    <w:rsid w:val="0037414C"/>
    <w:rsid w:val="00374F20"/>
    <w:rsid w:val="003754B5"/>
    <w:rsid w:val="00377B25"/>
    <w:rsid w:val="00377B61"/>
    <w:rsid w:val="00377EF0"/>
    <w:rsid w:val="00380792"/>
    <w:rsid w:val="00382A10"/>
    <w:rsid w:val="00383002"/>
    <w:rsid w:val="003830CB"/>
    <w:rsid w:val="00383C5C"/>
    <w:rsid w:val="00383F15"/>
    <w:rsid w:val="003870EC"/>
    <w:rsid w:val="00387E40"/>
    <w:rsid w:val="003908DC"/>
    <w:rsid w:val="003914D3"/>
    <w:rsid w:val="00391E35"/>
    <w:rsid w:val="003921B7"/>
    <w:rsid w:val="003928AF"/>
    <w:rsid w:val="003939B6"/>
    <w:rsid w:val="00395F75"/>
    <w:rsid w:val="00397177"/>
    <w:rsid w:val="003A07DA"/>
    <w:rsid w:val="003A180E"/>
    <w:rsid w:val="003A2569"/>
    <w:rsid w:val="003A3A59"/>
    <w:rsid w:val="003A42A2"/>
    <w:rsid w:val="003A4922"/>
    <w:rsid w:val="003A57CD"/>
    <w:rsid w:val="003A5FB9"/>
    <w:rsid w:val="003A6CF4"/>
    <w:rsid w:val="003A6EBB"/>
    <w:rsid w:val="003A7572"/>
    <w:rsid w:val="003B00A4"/>
    <w:rsid w:val="003B29F4"/>
    <w:rsid w:val="003B5B7D"/>
    <w:rsid w:val="003B6D70"/>
    <w:rsid w:val="003B73FA"/>
    <w:rsid w:val="003B76EA"/>
    <w:rsid w:val="003C1D0B"/>
    <w:rsid w:val="003C2CF5"/>
    <w:rsid w:val="003C3CC7"/>
    <w:rsid w:val="003C4511"/>
    <w:rsid w:val="003C49B0"/>
    <w:rsid w:val="003C5D84"/>
    <w:rsid w:val="003C6657"/>
    <w:rsid w:val="003C77D7"/>
    <w:rsid w:val="003D0756"/>
    <w:rsid w:val="003D3669"/>
    <w:rsid w:val="003D37D3"/>
    <w:rsid w:val="003D7657"/>
    <w:rsid w:val="003D7BD1"/>
    <w:rsid w:val="003E4318"/>
    <w:rsid w:val="003E43CC"/>
    <w:rsid w:val="003E65CA"/>
    <w:rsid w:val="003E6F40"/>
    <w:rsid w:val="003F0968"/>
    <w:rsid w:val="003F0F67"/>
    <w:rsid w:val="003F118A"/>
    <w:rsid w:val="003F1D9D"/>
    <w:rsid w:val="003F269D"/>
    <w:rsid w:val="003F2DC1"/>
    <w:rsid w:val="003F3EFD"/>
    <w:rsid w:val="003F43E4"/>
    <w:rsid w:val="003F61C8"/>
    <w:rsid w:val="00400E82"/>
    <w:rsid w:val="00401776"/>
    <w:rsid w:val="00402819"/>
    <w:rsid w:val="00404BDC"/>
    <w:rsid w:val="00407586"/>
    <w:rsid w:val="00407CD6"/>
    <w:rsid w:val="00410698"/>
    <w:rsid w:val="004148FB"/>
    <w:rsid w:val="00415F47"/>
    <w:rsid w:val="00416FF2"/>
    <w:rsid w:val="0042346B"/>
    <w:rsid w:val="004236D2"/>
    <w:rsid w:val="00423BC4"/>
    <w:rsid w:val="004256E9"/>
    <w:rsid w:val="00427CED"/>
    <w:rsid w:val="00427E64"/>
    <w:rsid w:val="00432A7D"/>
    <w:rsid w:val="0043582B"/>
    <w:rsid w:val="00435E41"/>
    <w:rsid w:val="00436531"/>
    <w:rsid w:val="0043679D"/>
    <w:rsid w:val="00436A9E"/>
    <w:rsid w:val="004375F5"/>
    <w:rsid w:val="00441808"/>
    <w:rsid w:val="00441AEF"/>
    <w:rsid w:val="00442B0C"/>
    <w:rsid w:val="0044351E"/>
    <w:rsid w:val="00443D17"/>
    <w:rsid w:val="00444E8F"/>
    <w:rsid w:val="0044543C"/>
    <w:rsid w:val="004470A1"/>
    <w:rsid w:val="00447A52"/>
    <w:rsid w:val="00450316"/>
    <w:rsid w:val="00451E8F"/>
    <w:rsid w:val="00452E55"/>
    <w:rsid w:val="0045459E"/>
    <w:rsid w:val="004556C9"/>
    <w:rsid w:val="00456231"/>
    <w:rsid w:val="00456F19"/>
    <w:rsid w:val="0045771B"/>
    <w:rsid w:val="004605E4"/>
    <w:rsid w:val="00461495"/>
    <w:rsid w:val="004618B9"/>
    <w:rsid w:val="0046259B"/>
    <w:rsid w:val="004640D0"/>
    <w:rsid w:val="00464548"/>
    <w:rsid w:val="004646C0"/>
    <w:rsid w:val="00464DDA"/>
    <w:rsid w:val="00464F16"/>
    <w:rsid w:val="00465B50"/>
    <w:rsid w:val="00466977"/>
    <w:rsid w:val="004700A3"/>
    <w:rsid w:val="0047073A"/>
    <w:rsid w:val="004718C6"/>
    <w:rsid w:val="004729BE"/>
    <w:rsid w:val="00472CAD"/>
    <w:rsid w:val="00473C06"/>
    <w:rsid w:val="00475134"/>
    <w:rsid w:val="00475354"/>
    <w:rsid w:val="00477C15"/>
    <w:rsid w:val="00480A05"/>
    <w:rsid w:val="00480EE6"/>
    <w:rsid w:val="0048178F"/>
    <w:rsid w:val="00483925"/>
    <w:rsid w:val="004858E1"/>
    <w:rsid w:val="00487893"/>
    <w:rsid w:val="00487945"/>
    <w:rsid w:val="0049019B"/>
    <w:rsid w:val="0049046A"/>
    <w:rsid w:val="00490582"/>
    <w:rsid w:val="00490F95"/>
    <w:rsid w:val="00491F9C"/>
    <w:rsid w:val="00492859"/>
    <w:rsid w:val="004940DE"/>
    <w:rsid w:val="00494AB4"/>
    <w:rsid w:val="00496341"/>
    <w:rsid w:val="00496D01"/>
    <w:rsid w:val="0049747A"/>
    <w:rsid w:val="004A0149"/>
    <w:rsid w:val="004A0D63"/>
    <w:rsid w:val="004A1031"/>
    <w:rsid w:val="004A1510"/>
    <w:rsid w:val="004A19B9"/>
    <w:rsid w:val="004A2B0A"/>
    <w:rsid w:val="004A31BE"/>
    <w:rsid w:val="004A3AF5"/>
    <w:rsid w:val="004A3B08"/>
    <w:rsid w:val="004A444F"/>
    <w:rsid w:val="004A68BC"/>
    <w:rsid w:val="004B0D5C"/>
    <w:rsid w:val="004B2C09"/>
    <w:rsid w:val="004B4787"/>
    <w:rsid w:val="004B5093"/>
    <w:rsid w:val="004B50AD"/>
    <w:rsid w:val="004B567C"/>
    <w:rsid w:val="004B64DC"/>
    <w:rsid w:val="004C118F"/>
    <w:rsid w:val="004C14C0"/>
    <w:rsid w:val="004C193E"/>
    <w:rsid w:val="004C19EE"/>
    <w:rsid w:val="004C4538"/>
    <w:rsid w:val="004C4C88"/>
    <w:rsid w:val="004C4D10"/>
    <w:rsid w:val="004C5688"/>
    <w:rsid w:val="004C5C19"/>
    <w:rsid w:val="004C7417"/>
    <w:rsid w:val="004C7573"/>
    <w:rsid w:val="004C7CD6"/>
    <w:rsid w:val="004D006B"/>
    <w:rsid w:val="004D12A9"/>
    <w:rsid w:val="004D5239"/>
    <w:rsid w:val="004D651F"/>
    <w:rsid w:val="004D6D5F"/>
    <w:rsid w:val="004E0706"/>
    <w:rsid w:val="004E071C"/>
    <w:rsid w:val="004E1930"/>
    <w:rsid w:val="004E3BEA"/>
    <w:rsid w:val="004E3FCE"/>
    <w:rsid w:val="004E4B68"/>
    <w:rsid w:val="004E53BC"/>
    <w:rsid w:val="004F0D5E"/>
    <w:rsid w:val="004F3454"/>
    <w:rsid w:val="004F5349"/>
    <w:rsid w:val="004F565E"/>
    <w:rsid w:val="004F5F5F"/>
    <w:rsid w:val="00500442"/>
    <w:rsid w:val="0050224E"/>
    <w:rsid w:val="00502668"/>
    <w:rsid w:val="00503854"/>
    <w:rsid w:val="005052AB"/>
    <w:rsid w:val="0050537C"/>
    <w:rsid w:val="005074BD"/>
    <w:rsid w:val="005102E0"/>
    <w:rsid w:val="005109AC"/>
    <w:rsid w:val="005130AA"/>
    <w:rsid w:val="00513EF8"/>
    <w:rsid w:val="005149B1"/>
    <w:rsid w:val="00515D42"/>
    <w:rsid w:val="00516221"/>
    <w:rsid w:val="00516A46"/>
    <w:rsid w:val="00516D74"/>
    <w:rsid w:val="005204CA"/>
    <w:rsid w:val="00520B49"/>
    <w:rsid w:val="005223CB"/>
    <w:rsid w:val="00525733"/>
    <w:rsid w:val="0052619A"/>
    <w:rsid w:val="00526935"/>
    <w:rsid w:val="00526D3B"/>
    <w:rsid w:val="00526DBF"/>
    <w:rsid w:val="00532677"/>
    <w:rsid w:val="0053411E"/>
    <w:rsid w:val="00535722"/>
    <w:rsid w:val="005357A9"/>
    <w:rsid w:val="0053746A"/>
    <w:rsid w:val="005403DC"/>
    <w:rsid w:val="0054229E"/>
    <w:rsid w:val="005430DF"/>
    <w:rsid w:val="00543179"/>
    <w:rsid w:val="00543779"/>
    <w:rsid w:val="005439E2"/>
    <w:rsid w:val="00545227"/>
    <w:rsid w:val="00545A83"/>
    <w:rsid w:val="00547754"/>
    <w:rsid w:val="0055015A"/>
    <w:rsid w:val="0055110A"/>
    <w:rsid w:val="00552780"/>
    <w:rsid w:val="00553FA1"/>
    <w:rsid w:val="00554BA2"/>
    <w:rsid w:val="00555A7A"/>
    <w:rsid w:val="00557FC2"/>
    <w:rsid w:val="00560702"/>
    <w:rsid w:val="005661CF"/>
    <w:rsid w:val="00567041"/>
    <w:rsid w:val="00567C9A"/>
    <w:rsid w:val="0057157B"/>
    <w:rsid w:val="00573DC4"/>
    <w:rsid w:val="005763D4"/>
    <w:rsid w:val="00577FC6"/>
    <w:rsid w:val="00581333"/>
    <w:rsid w:val="005832DE"/>
    <w:rsid w:val="00583B68"/>
    <w:rsid w:val="005841D5"/>
    <w:rsid w:val="005849FB"/>
    <w:rsid w:val="00585909"/>
    <w:rsid w:val="005878E0"/>
    <w:rsid w:val="00592B13"/>
    <w:rsid w:val="00592B24"/>
    <w:rsid w:val="005959F8"/>
    <w:rsid w:val="00597B37"/>
    <w:rsid w:val="00597B45"/>
    <w:rsid w:val="005A49ED"/>
    <w:rsid w:val="005A5D7A"/>
    <w:rsid w:val="005A6EAD"/>
    <w:rsid w:val="005A74FC"/>
    <w:rsid w:val="005B09C3"/>
    <w:rsid w:val="005B0C2A"/>
    <w:rsid w:val="005B2249"/>
    <w:rsid w:val="005B340D"/>
    <w:rsid w:val="005B3D99"/>
    <w:rsid w:val="005B4F15"/>
    <w:rsid w:val="005B51C7"/>
    <w:rsid w:val="005B5CA8"/>
    <w:rsid w:val="005B5D07"/>
    <w:rsid w:val="005B6A0D"/>
    <w:rsid w:val="005B73AD"/>
    <w:rsid w:val="005C08F1"/>
    <w:rsid w:val="005C1221"/>
    <w:rsid w:val="005C1A08"/>
    <w:rsid w:val="005C2066"/>
    <w:rsid w:val="005C3D1F"/>
    <w:rsid w:val="005C41ED"/>
    <w:rsid w:val="005C6012"/>
    <w:rsid w:val="005C62B4"/>
    <w:rsid w:val="005C6304"/>
    <w:rsid w:val="005C697E"/>
    <w:rsid w:val="005C6C23"/>
    <w:rsid w:val="005D1340"/>
    <w:rsid w:val="005D1E0D"/>
    <w:rsid w:val="005D2A61"/>
    <w:rsid w:val="005D3161"/>
    <w:rsid w:val="005D4CC5"/>
    <w:rsid w:val="005D6D44"/>
    <w:rsid w:val="005E0FB2"/>
    <w:rsid w:val="005E120A"/>
    <w:rsid w:val="005E2D48"/>
    <w:rsid w:val="005E2FBC"/>
    <w:rsid w:val="005E3ECC"/>
    <w:rsid w:val="005E46ED"/>
    <w:rsid w:val="005E484F"/>
    <w:rsid w:val="005E7AD8"/>
    <w:rsid w:val="005F065D"/>
    <w:rsid w:val="005F0973"/>
    <w:rsid w:val="005F1319"/>
    <w:rsid w:val="005F1CF1"/>
    <w:rsid w:val="005F20EB"/>
    <w:rsid w:val="005F57FD"/>
    <w:rsid w:val="005F6A21"/>
    <w:rsid w:val="00600021"/>
    <w:rsid w:val="006008EC"/>
    <w:rsid w:val="006016AA"/>
    <w:rsid w:val="006029A6"/>
    <w:rsid w:val="00606507"/>
    <w:rsid w:val="00607ABD"/>
    <w:rsid w:val="0061019F"/>
    <w:rsid w:val="0061125E"/>
    <w:rsid w:val="0061134A"/>
    <w:rsid w:val="00612229"/>
    <w:rsid w:val="006125B1"/>
    <w:rsid w:val="00612C55"/>
    <w:rsid w:val="0061344A"/>
    <w:rsid w:val="006135A1"/>
    <w:rsid w:val="00613D09"/>
    <w:rsid w:val="006146C4"/>
    <w:rsid w:val="006175E0"/>
    <w:rsid w:val="00620CF5"/>
    <w:rsid w:val="00622DF3"/>
    <w:rsid w:val="00622F72"/>
    <w:rsid w:val="006247A5"/>
    <w:rsid w:val="00624C94"/>
    <w:rsid w:val="006255F2"/>
    <w:rsid w:val="00625C31"/>
    <w:rsid w:val="00626964"/>
    <w:rsid w:val="00626F1A"/>
    <w:rsid w:val="00627FFB"/>
    <w:rsid w:val="006303DC"/>
    <w:rsid w:val="006314E7"/>
    <w:rsid w:val="00631926"/>
    <w:rsid w:val="006321DA"/>
    <w:rsid w:val="006330E6"/>
    <w:rsid w:val="0063359A"/>
    <w:rsid w:val="00633717"/>
    <w:rsid w:val="0063481C"/>
    <w:rsid w:val="0063699F"/>
    <w:rsid w:val="00640F11"/>
    <w:rsid w:val="00641F49"/>
    <w:rsid w:val="0064366B"/>
    <w:rsid w:val="00643A8A"/>
    <w:rsid w:val="00645563"/>
    <w:rsid w:val="00645C7D"/>
    <w:rsid w:val="0065024D"/>
    <w:rsid w:val="00650317"/>
    <w:rsid w:val="00650717"/>
    <w:rsid w:val="006539A0"/>
    <w:rsid w:val="00654C7A"/>
    <w:rsid w:val="00654E85"/>
    <w:rsid w:val="00656781"/>
    <w:rsid w:val="0065767B"/>
    <w:rsid w:val="00657AFB"/>
    <w:rsid w:val="0066030D"/>
    <w:rsid w:val="006614FD"/>
    <w:rsid w:val="0066228A"/>
    <w:rsid w:val="0066321F"/>
    <w:rsid w:val="006636EC"/>
    <w:rsid w:val="006639EE"/>
    <w:rsid w:val="0066404E"/>
    <w:rsid w:val="006640A2"/>
    <w:rsid w:val="006646E3"/>
    <w:rsid w:val="00664C92"/>
    <w:rsid w:val="00664DDC"/>
    <w:rsid w:val="00665474"/>
    <w:rsid w:val="00666E0B"/>
    <w:rsid w:val="0066738A"/>
    <w:rsid w:val="00667A6C"/>
    <w:rsid w:val="00670035"/>
    <w:rsid w:val="00670A5A"/>
    <w:rsid w:val="00670DD9"/>
    <w:rsid w:val="0067295F"/>
    <w:rsid w:val="00673AD4"/>
    <w:rsid w:val="00674750"/>
    <w:rsid w:val="00676AA5"/>
    <w:rsid w:val="00676B9E"/>
    <w:rsid w:val="00677F5F"/>
    <w:rsid w:val="00681493"/>
    <w:rsid w:val="00681569"/>
    <w:rsid w:val="00683446"/>
    <w:rsid w:val="0068373D"/>
    <w:rsid w:val="00683CF0"/>
    <w:rsid w:val="00684548"/>
    <w:rsid w:val="0068565F"/>
    <w:rsid w:val="00691569"/>
    <w:rsid w:val="0069230B"/>
    <w:rsid w:val="00694ADD"/>
    <w:rsid w:val="00694C5D"/>
    <w:rsid w:val="00697962"/>
    <w:rsid w:val="006A0C5B"/>
    <w:rsid w:val="006A29FE"/>
    <w:rsid w:val="006A2AA7"/>
    <w:rsid w:val="006A324F"/>
    <w:rsid w:val="006A49F5"/>
    <w:rsid w:val="006A518A"/>
    <w:rsid w:val="006A694D"/>
    <w:rsid w:val="006A6D01"/>
    <w:rsid w:val="006A7D32"/>
    <w:rsid w:val="006A7F93"/>
    <w:rsid w:val="006B3A4B"/>
    <w:rsid w:val="006B3AE4"/>
    <w:rsid w:val="006B3F98"/>
    <w:rsid w:val="006B4077"/>
    <w:rsid w:val="006B5105"/>
    <w:rsid w:val="006B5DAD"/>
    <w:rsid w:val="006B5F42"/>
    <w:rsid w:val="006B62E1"/>
    <w:rsid w:val="006C0941"/>
    <w:rsid w:val="006C21AE"/>
    <w:rsid w:val="006C222B"/>
    <w:rsid w:val="006C3610"/>
    <w:rsid w:val="006C5696"/>
    <w:rsid w:val="006C581D"/>
    <w:rsid w:val="006C5BB4"/>
    <w:rsid w:val="006C6234"/>
    <w:rsid w:val="006C7975"/>
    <w:rsid w:val="006D1AA2"/>
    <w:rsid w:val="006D5E7A"/>
    <w:rsid w:val="006D6F94"/>
    <w:rsid w:val="006D79B7"/>
    <w:rsid w:val="006D7E43"/>
    <w:rsid w:val="006D7FEA"/>
    <w:rsid w:val="006E028E"/>
    <w:rsid w:val="006E0934"/>
    <w:rsid w:val="006E0D8F"/>
    <w:rsid w:val="006E19FC"/>
    <w:rsid w:val="006E225D"/>
    <w:rsid w:val="006E23B7"/>
    <w:rsid w:val="006E283C"/>
    <w:rsid w:val="006E3EE0"/>
    <w:rsid w:val="006E5E38"/>
    <w:rsid w:val="006E70BA"/>
    <w:rsid w:val="006F1794"/>
    <w:rsid w:val="006F27EC"/>
    <w:rsid w:val="006F33F4"/>
    <w:rsid w:val="006F35CD"/>
    <w:rsid w:val="006F4CE9"/>
    <w:rsid w:val="006F4E65"/>
    <w:rsid w:val="006F57D1"/>
    <w:rsid w:val="006F6C8A"/>
    <w:rsid w:val="006F6D5C"/>
    <w:rsid w:val="006F787A"/>
    <w:rsid w:val="0070321A"/>
    <w:rsid w:val="007038D2"/>
    <w:rsid w:val="00705961"/>
    <w:rsid w:val="00705AA0"/>
    <w:rsid w:val="00706EA4"/>
    <w:rsid w:val="0071204C"/>
    <w:rsid w:val="007121CB"/>
    <w:rsid w:val="007134BB"/>
    <w:rsid w:val="007139C1"/>
    <w:rsid w:val="007146EF"/>
    <w:rsid w:val="00714E55"/>
    <w:rsid w:val="0071614B"/>
    <w:rsid w:val="00716872"/>
    <w:rsid w:val="00717BF0"/>
    <w:rsid w:val="00720044"/>
    <w:rsid w:val="00720E2A"/>
    <w:rsid w:val="00722566"/>
    <w:rsid w:val="00722BB1"/>
    <w:rsid w:val="00722E92"/>
    <w:rsid w:val="00722FDE"/>
    <w:rsid w:val="007230C8"/>
    <w:rsid w:val="00723F58"/>
    <w:rsid w:val="0072735B"/>
    <w:rsid w:val="00727AF4"/>
    <w:rsid w:val="00731383"/>
    <w:rsid w:val="0073303E"/>
    <w:rsid w:val="00733F99"/>
    <w:rsid w:val="0073489C"/>
    <w:rsid w:val="00735646"/>
    <w:rsid w:val="00737A45"/>
    <w:rsid w:val="00737C42"/>
    <w:rsid w:val="00737E5B"/>
    <w:rsid w:val="0074027F"/>
    <w:rsid w:val="007409DF"/>
    <w:rsid w:val="00742255"/>
    <w:rsid w:val="00743DE6"/>
    <w:rsid w:val="00744E31"/>
    <w:rsid w:val="0074597B"/>
    <w:rsid w:val="007474FF"/>
    <w:rsid w:val="0075039D"/>
    <w:rsid w:val="00750F23"/>
    <w:rsid w:val="007538A9"/>
    <w:rsid w:val="007539DD"/>
    <w:rsid w:val="00753D77"/>
    <w:rsid w:val="00761601"/>
    <w:rsid w:val="0076260E"/>
    <w:rsid w:val="00762D54"/>
    <w:rsid w:val="00762EEB"/>
    <w:rsid w:val="00765F02"/>
    <w:rsid w:val="00767FCB"/>
    <w:rsid w:val="007718C4"/>
    <w:rsid w:val="00773BB1"/>
    <w:rsid w:val="00774972"/>
    <w:rsid w:val="00774CDE"/>
    <w:rsid w:val="00775418"/>
    <w:rsid w:val="00776EEE"/>
    <w:rsid w:val="00780C73"/>
    <w:rsid w:val="00780DDF"/>
    <w:rsid w:val="00781101"/>
    <w:rsid w:val="00781AB2"/>
    <w:rsid w:val="007829B2"/>
    <w:rsid w:val="00783406"/>
    <w:rsid w:val="00783CB0"/>
    <w:rsid w:val="00784423"/>
    <w:rsid w:val="00784560"/>
    <w:rsid w:val="00784C54"/>
    <w:rsid w:val="00784CFF"/>
    <w:rsid w:val="007854DB"/>
    <w:rsid w:val="00792185"/>
    <w:rsid w:val="007926C1"/>
    <w:rsid w:val="00792B79"/>
    <w:rsid w:val="0079318C"/>
    <w:rsid w:val="00795961"/>
    <w:rsid w:val="007A2A31"/>
    <w:rsid w:val="007A31C5"/>
    <w:rsid w:val="007A467E"/>
    <w:rsid w:val="007A4AAA"/>
    <w:rsid w:val="007A4C84"/>
    <w:rsid w:val="007A4EE8"/>
    <w:rsid w:val="007A5613"/>
    <w:rsid w:val="007A60F8"/>
    <w:rsid w:val="007A614B"/>
    <w:rsid w:val="007B091D"/>
    <w:rsid w:val="007B0AFA"/>
    <w:rsid w:val="007B0F26"/>
    <w:rsid w:val="007B22A0"/>
    <w:rsid w:val="007B2BA7"/>
    <w:rsid w:val="007B316F"/>
    <w:rsid w:val="007B35FE"/>
    <w:rsid w:val="007B4145"/>
    <w:rsid w:val="007B46CC"/>
    <w:rsid w:val="007B5189"/>
    <w:rsid w:val="007B6D54"/>
    <w:rsid w:val="007C2D2D"/>
    <w:rsid w:val="007C3329"/>
    <w:rsid w:val="007C584B"/>
    <w:rsid w:val="007C5B99"/>
    <w:rsid w:val="007D0847"/>
    <w:rsid w:val="007D0980"/>
    <w:rsid w:val="007D13F2"/>
    <w:rsid w:val="007D338C"/>
    <w:rsid w:val="007D3F99"/>
    <w:rsid w:val="007D5AB8"/>
    <w:rsid w:val="007D716B"/>
    <w:rsid w:val="007E0751"/>
    <w:rsid w:val="007E1B87"/>
    <w:rsid w:val="007E1E64"/>
    <w:rsid w:val="007E29B3"/>
    <w:rsid w:val="007E2BE6"/>
    <w:rsid w:val="007E36DB"/>
    <w:rsid w:val="007E4DEC"/>
    <w:rsid w:val="007E61D6"/>
    <w:rsid w:val="007E68D9"/>
    <w:rsid w:val="007E7392"/>
    <w:rsid w:val="007F339C"/>
    <w:rsid w:val="007F3745"/>
    <w:rsid w:val="007F4543"/>
    <w:rsid w:val="007F47CE"/>
    <w:rsid w:val="007F682E"/>
    <w:rsid w:val="007F71E2"/>
    <w:rsid w:val="0080024A"/>
    <w:rsid w:val="008005AE"/>
    <w:rsid w:val="008010CD"/>
    <w:rsid w:val="00801619"/>
    <w:rsid w:val="008026D4"/>
    <w:rsid w:val="00803E8C"/>
    <w:rsid w:val="0080481A"/>
    <w:rsid w:val="00804B83"/>
    <w:rsid w:val="008063DD"/>
    <w:rsid w:val="00806EBA"/>
    <w:rsid w:val="00806FBA"/>
    <w:rsid w:val="0080750D"/>
    <w:rsid w:val="0081008F"/>
    <w:rsid w:val="008108BB"/>
    <w:rsid w:val="00812A69"/>
    <w:rsid w:val="008131B6"/>
    <w:rsid w:val="00814356"/>
    <w:rsid w:val="008149EE"/>
    <w:rsid w:val="00815C17"/>
    <w:rsid w:val="00816B46"/>
    <w:rsid w:val="008220A3"/>
    <w:rsid w:val="008228B2"/>
    <w:rsid w:val="00822E69"/>
    <w:rsid w:val="00822F03"/>
    <w:rsid w:val="00823D8D"/>
    <w:rsid w:val="00824D4A"/>
    <w:rsid w:val="00825619"/>
    <w:rsid w:val="00825D1D"/>
    <w:rsid w:val="00825DDE"/>
    <w:rsid w:val="008261B4"/>
    <w:rsid w:val="00827E57"/>
    <w:rsid w:val="0083031E"/>
    <w:rsid w:val="00832817"/>
    <w:rsid w:val="00832ABC"/>
    <w:rsid w:val="00833410"/>
    <w:rsid w:val="0083407A"/>
    <w:rsid w:val="00834139"/>
    <w:rsid w:val="00843657"/>
    <w:rsid w:val="00843E11"/>
    <w:rsid w:val="008440D7"/>
    <w:rsid w:val="00846777"/>
    <w:rsid w:val="008470A2"/>
    <w:rsid w:val="00847D98"/>
    <w:rsid w:val="00847DDC"/>
    <w:rsid w:val="008536BB"/>
    <w:rsid w:val="00854BE0"/>
    <w:rsid w:val="0085594A"/>
    <w:rsid w:val="00855DF5"/>
    <w:rsid w:val="008569A0"/>
    <w:rsid w:val="00856CEE"/>
    <w:rsid w:val="0086003A"/>
    <w:rsid w:val="00861320"/>
    <w:rsid w:val="00861C94"/>
    <w:rsid w:val="00861D44"/>
    <w:rsid w:val="00861DC8"/>
    <w:rsid w:val="0086303A"/>
    <w:rsid w:val="008659C4"/>
    <w:rsid w:val="00866343"/>
    <w:rsid w:val="008718AE"/>
    <w:rsid w:val="00876D9A"/>
    <w:rsid w:val="008771F2"/>
    <w:rsid w:val="00877340"/>
    <w:rsid w:val="00880782"/>
    <w:rsid w:val="00880A4A"/>
    <w:rsid w:val="0088104E"/>
    <w:rsid w:val="00881897"/>
    <w:rsid w:val="00882F40"/>
    <w:rsid w:val="00883DB3"/>
    <w:rsid w:val="00885504"/>
    <w:rsid w:val="008863EE"/>
    <w:rsid w:val="00886D3E"/>
    <w:rsid w:val="008878D4"/>
    <w:rsid w:val="00887D7F"/>
    <w:rsid w:val="0089057F"/>
    <w:rsid w:val="00891292"/>
    <w:rsid w:val="00891524"/>
    <w:rsid w:val="00891BE1"/>
    <w:rsid w:val="008925AF"/>
    <w:rsid w:val="00894A2A"/>
    <w:rsid w:val="008959EA"/>
    <w:rsid w:val="00896330"/>
    <w:rsid w:val="008979C1"/>
    <w:rsid w:val="008A0974"/>
    <w:rsid w:val="008A127A"/>
    <w:rsid w:val="008A1379"/>
    <w:rsid w:val="008A1ECF"/>
    <w:rsid w:val="008A1F23"/>
    <w:rsid w:val="008A2C51"/>
    <w:rsid w:val="008A2F66"/>
    <w:rsid w:val="008A32B9"/>
    <w:rsid w:val="008A5D17"/>
    <w:rsid w:val="008A6656"/>
    <w:rsid w:val="008A7006"/>
    <w:rsid w:val="008B085E"/>
    <w:rsid w:val="008B6A65"/>
    <w:rsid w:val="008B7FFA"/>
    <w:rsid w:val="008C05AC"/>
    <w:rsid w:val="008C12DA"/>
    <w:rsid w:val="008C1BA8"/>
    <w:rsid w:val="008C2169"/>
    <w:rsid w:val="008C3DF3"/>
    <w:rsid w:val="008C67F9"/>
    <w:rsid w:val="008D19B6"/>
    <w:rsid w:val="008D460C"/>
    <w:rsid w:val="008D538E"/>
    <w:rsid w:val="008D59BF"/>
    <w:rsid w:val="008D6483"/>
    <w:rsid w:val="008D6F34"/>
    <w:rsid w:val="008E0F0A"/>
    <w:rsid w:val="008E256F"/>
    <w:rsid w:val="008E2D3B"/>
    <w:rsid w:val="008E31FF"/>
    <w:rsid w:val="008E32D9"/>
    <w:rsid w:val="008E3EEE"/>
    <w:rsid w:val="008E4177"/>
    <w:rsid w:val="008E4D3B"/>
    <w:rsid w:val="008E508D"/>
    <w:rsid w:val="008E5241"/>
    <w:rsid w:val="008E75A0"/>
    <w:rsid w:val="008E7C20"/>
    <w:rsid w:val="008E7CD7"/>
    <w:rsid w:val="008F0168"/>
    <w:rsid w:val="008F4BB2"/>
    <w:rsid w:val="008F590E"/>
    <w:rsid w:val="008F5D6E"/>
    <w:rsid w:val="008F64C0"/>
    <w:rsid w:val="008F6C3A"/>
    <w:rsid w:val="008F7A30"/>
    <w:rsid w:val="00901020"/>
    <w:rsid w:val="0090153E"/>
    <w:rsid w:val="00902694"/>
    <w:rsid w:val="00902953"/>
    <w:rsid w:val="00903F7B"/>
    <w:rsid w:val="0090413C"/>
    <w:rsid w:val="00904754"/>
    <w:rsid w:val="0090570B"/>
    <w:rsid w:val="00906359"/>
    <w:rsid w:val="00907538"/>
    <w:rsid w:val="009109B3"/>
    <w:rsid w:val="009118D6"/>
    <w:rsid w:val="00911C1D"/>
    <w:rsid w:val="00912023"/>
    <w:rsid w:val="00913EE5"/>
    <w:rsid w:val="00916358"/>
    <w:rsid w:val="00916CB2"/>
    <w:rsid w:val="00921C9B"/>
    <w:rsid w:val="009227B3"/>
    <w:rsid w:val="00923743"/>
    <w:rsid w:val="00925D3A"/>
    <w:rsid w:val="0093059C"/>
    <w:rsid w:val="00931A62"/>
    <w:rsid w:val="00933428"/>
    <w:rsid w:val="0093505B"/>
    <w:rsid w:val="00935481"/>
    <w:rsid w:val="00936733"/>
    <w:rsid w:val="00936EE8"/>
    <w:rsid w:val="009400AA"/>
    <w:rsid w:val="00940690"/>
    <w:rsid w:val="009446C9"/>
    <w:rsid w:val="00946EE4"/>
    <w:rsid w:val="00947438"/>
    <w:rsid w:val="009503C3"/>
    <w:rsid w:val="009537D5"/>
    <w:rsid w:val="0095533D"/>
    <w:rsid w:val="00956ED2"/>
    <w:rsid w:val="009653B0"/>
    <w:rsid w:val="00966D69"/>
    <w:rsid w:val="009678C8"/>
    <w:rsid w:val="00971573"/>
    <w:rsid w:val="00971985"/>
    <w:rsid w:val="0097326E"/>
    <w:rsid w:val="009738E9"/>
    <w:rsid w:val="00974630"/>
    <w:rsid w:val="00974A65"/>
    <w:rsid w:val="00975CF9"/>
    <w:rsid w:val="009764DE"/>
    <w:rsid w:val="00976FEB"/>
    <w:rsid w:val="00982325"/>
    <w:rsid w:val="00982A0E"/>
    <w:rsid w:val="00982B65"/>
    <w:rsid w:val="00984956"/>
    <w:rsid w:val="00985DEF"/>
    <w:rsid w:val="00985F74"/>
    <w:rsid w:val="00987394"/>
    <w:rsid w:val="00990386"/>
    <w:rsid w:val="00990CD8"/>
    <w:rsid w:val="009911D1"/>
    <w:rsid w:val="00991EB6"/>
    <w:rsid w:val="00992B11"/>
    <w:rsid w:val="00992B34"/>
    <w:rsid w:val="00993789"/>
    <w:rsid w:val="00996634"/>
    <w:rsid w:val="00997430"/>
    <w:rsid w:val="00997C90"/>
    <w:rsid w:val="009A019E"/>
    <w:rsid w:val="009A0ECC"/>
    <w:rsid w:val="009A35FE"/>
    <w:rsid w:val="009A4448"/>
    <w:rsid w:val="009A4746"/>
    <w:rsid w:val="009A6272"/>
    <w:rsid w:val="009A6F3E"/>
    <w:rsid w:val="009A70B6"/>
    <w:rsid w:val="009B0063"/>
    <w:rsid w:val="009B019C"/>
    <w:rsid w:val="009B1DF8"/>
    <w:rsid w:val="009B2C4A"/>
    <w:rsid w:val="009B576C"/>
    <w:rsid w:val="009C020A"/>
    <w:rsid w:val="009C082C"/>
    <w:rsid w:val="009C120C"/>
    <w:rsid w:val="009C2626"/>
    <w:rsid w:val="009C2C9D"/>
    <w:rsid w:val="009C2F76"/>
    <w:rsid w:val="009C483A"/>
    <w:rsid w:val="009C697B"/>
    <w:rsid w:val="009C6C2E"/>
    <w:rsid w:val="009D0B2B"/>
    <w:rsid w:val="009D2001"/>
    <w:rsid w:val="009D25E9"/>
    <w:rsid w:val="009D3857"/>
    <w:rsid w:val="009D39E0"/>
    <w:rsid w:val="009D3A47"/>
    <w:rsid w:val="009D7DEE"/>
    <w:rsid w:val="009E033C"/>
    <w:rsid w:val="009E2283"/>
    <w:rsid w:val="009E5B50"/>
    <w:rsid w:val="009E7616"/>
    <w:rsid w:val="009F1A47"/>
    <w:rsid w:val="009F5CC5"/>
    <w:rsid w:val="009F77F8"/>
    <w:rsid w:val="009F7EA3"/>
    <w:rsid w:val="00A00E37"/>
    <w:rsid w:val="00A0300F"/>
    <w:rsid w:val="00A030B2"/>
    <w:rsid w:val="00A0315B"/>
    <w:rsid w:val="00A04394"/>
    <w:rsid w:val="00A04D3F"/>
    <w:rsid w:val="00A11F2E"/>
    <w:rsid w:val="00A1212F"/>
    <w:rsid w:val="00A12A70"/>
    <w:rsid w:val="00A12F6A"/>
    <w:rsid w:val="00A158D2"/>
    <w:rsid w:val="00A20E44"/>
    <w:rsid w:val="00A21758"/>
    <w:rsid w:val="00A2226B"/>
    <w:rsid w:val="00A2300F"/>
    <w:rsid w:val="00A23593"/>
    <w:rsid w:val="00A25437"/>
    <w:rsid w:val="00A27D6C"/>
    <w:rsid w:val="00A33333"/>
    <w:rsid w:val="00A3348B"/>
    <w:rsid w:val="00A3544A"/>
    <w:rsid w:val="00A4037A"/>
    <w:rsid w:val="00A405DD"/>
    <w:rsid w:val="00A40F3A"/>
    <w:rsid w:val="00A43773"/>
    <w:rsid w:val="00A44F4A"/>
    <w:rsid w:val="00A4529D"/>
    <w:rsid w:val="00A45F0E"/>
    <w:rsid w:val="00A52190"/>
    <w:rsid w:val="00A52969"/>
    <w:rsid w:val="00A5371A"/>
    <w:rsid w:val="00A53A6E"/>
    <w:rsid w:val="00A56991"/>
    <w:rsid w:val="00A57316"/>
    <w:rsid w:val="00A60415"/>
    <w:rsid w:val="00A64EC9"/>
    <w:rsid w:val="00A6724D"/>
    <w:rsid w:val="00A732A4"/>
    <w:rsid w:val="00A7541B"/>
    <w:rsid w:val="00A777FE"/>
    <w:rsid w:val="00A80247"/>
    <w:rsid w:val="00A80885"/>
    <w:rsid w:val="00A826BF"/>
    <w:rsid w:val="00A84258"/>
    <w:rsid w:val="00A903C4"/>
    <w:rsid w:val="00A911A5"/>
    <w:rsid w:val="00A93F85"/>
    <w:rsid w:val="00A9467C"/>
    <w:rsid w:val="00A95D4A"/>
    <w:rsid w:val="00A95E90"/>
    <w:rsid w:val="00A95F35"/>
    <w:rsid w:val="00A96ED2"/>
    <w:rsid w:val="00AA06D1"/>
    <w:rsid w:val="00AA3984"/>
    <w:rsid w:val="00AA3CD0"/>
    <w:rsid w:val="00AA50C4"/>
    <w:rsid w:val="00AA50CD"/>
    <w:rsid w:val="00AA555D"/>
    <w:rsid w:val="00AA79D9"/>
    <w:rsid w:val="00AB0019"/>
    <w:rsid w:val="00AB0093"/>
    <w:rsid w:val="00AB0161"/>
    <w:rsid w:val="00AB0B3D"/>
    <w:rsid w:val="00AB1102"/>
    <w:rsid w:val="00AB2190"/>
    <w:rsid w:val="00AB230D"/>
    <w:rsid w:val="00AB23BE"/>
    <w:rsid w:val="00AB2B82"/>
    <w:rsid w:val="00AB2DF1"/>
    <w:rsid w:val="00AB35DD"/>
    <w:rsid w:val="00AB65F5"/>
    <w:rsid w:val="00AB742A"/>
    <w:rsid w:val="00AC0679"/>
    <w:rsid w:val="00AC1201"/>
    <w:rsid w:val="00AC1501"/>
    <w:rsid w:val="00AC3106"/>
    <w:rsid w:val="00AC4FC2"/>
    <w:rsid w:val="00AC7ED9"/>
    <w:rsid w:val="00AD161C"/>
    <w:rsid w:val="00AD21AE"/>
    <w:rsid w:val="00AD4A02"/>
    <w:rsid w:val="00AD6698"/>
    <w:rsid w:val="00AD68FE"/>
    <w:rsid w:val="00AD74F6"/>
    <w:rsid w:val="00AE0E91"/>
    <w:rsid w:val="00AE1ED0"/>
    <w:rsid w:val="00AE20E5"/>
    <w:rsid w:val="00AE529C"/>
    <w:rsid w:val="00AE543C"/>
    <w:rsid w:val="00AE5A99"/>
    <w:rsid w:val="00AE6E86"/>
    <w:rsid w:val="00AE7122"/>
    <w:rsid w:val="00AF1A95"/>
    <w:rsid w:val="00AF3CE7"/>
    <w:rsid w:val="00AF41D6"/>
    <w:rsid w:val="00AF43B9"/>
    <w:rsid w:val="00AF4C07"/>
    <w:rsid w:val="00AF56CF"/>
    <w:rsid w:val="00AF59A9"/>
    <w:rsid w:val="00AF5C44"/>
    <w:rsid w:val="00AF6169"/>
    <w:rsid w:val="00AF686C"/>
    <w:rsid w:val="00B0193A"/>
    <w:rsid w:val="00B03056"/>
    <w:rsid w:val="00B03084"/>
    <w:rsid w:val="00B0560C"/>
    <w:rsid w:val="00B05A89"/>
    <w:rsid w:val="00B05E26"/>
    <w:rsid w:val="00B06615"/>
    <w:rsid w:val="00B06F81"/>
    <w:rsid w:val="00B07501"/>
    <w:rsid w:val="00B10463"/>
    <w:rsid w:val="00B11843"/>
    <w:rsid w:val="00B11BEF"/>
    <w:rsid w:val="00B12EEF"/>
    <w:rsid w:val="00B13BC2"/>
    <w:rsid w:val="00B141CB"/>
    <w:rsid w:val="00B146B2"/>
    <w:rsid w:val="00B15659"/>
    <w:rsid w:val="00B1630C"/>
    <w:rsid w:val="00B16A1D"/>
    <w:rsid w:val="00B16F70"/>
    <w:rsid w:val="00B17674"/>
    <w:rsid w:val="00B200FC"/>
    <w:rsid w:val="00B2179F"/>
    <w:rsid w:val="00B27159"/>
    <w:rsid w:val="00B27F07"/>
    <w:rsid w:val="00B31542"/>
    <w:rsid w:val="00B319AD"/>
    <w:rsid w:val="00B33941"/>
    <w:rsid w:val="00B35358"/>
    <w:rsid w:val="00B36BB6"/>
    <w:rsid w:val="00B40005"/>
    <w:rsid w:val="00B41663"/>
    <w:rsid w:val="00B4256C"/>
    <w:rsid w:val="00B42EBE"/>
    <w:rsid w:val="00B43517"/>
    <w:rsid w:val="00B43B94"/>
    <w:rsid w:val="00B45A37"/>
    <w:rsid w:val="00B4603F"/>
    <w:rsid w:val="00B50584"/>
    <w:rsid w:val="00B51231"/>
    <w:rsid w:val="00B55BC4"/>
    <w:rsid w:val="00B566EE"/>
    <w:rsid w:val="00B579C8"/>
    <w:rsid w:val="00B611D4"/>
    <w:rsid w:val="00B627C1"/>
    <w:rsid w:val="00B635D8"/>
    <w:rsid w:val="00B6483C"/>
    <w:rsid w:val="00B669E0"/>
    <w:rsid w:val="00B672DF"/>
    <w:rsid w:val="00B67C89"/>
    <w:rsid w:val="00B70E3E"/>
    <w:rsid w:val="00B7188C"/>
    <w:rsid w:val="00B745D6"/>
    <w:rsid w:val="00B75018"/>
    <w:rsid w:val="00B75CAF"/>
    <w:rsid w:val="00B76453"/>
    <w:rsid w:val="00B77012"/>
    <w:rsid w:val="00B80318"/>
    <w:rsid w:val="00B823C9"/>
    <w:rsid w:val="00B84ACE"/>
    <w:rsid w:val="00B8590E"/>
    <w:rsid w:val="00B875BD"/>
    <w:rsid w:val="00B8773D"/>
    <w:rsid w:val="00B9130A"/>
    <w:rsid w:val="00B9170D"/>
    <w:rsid w:val="00B93FA4"/>
    <w:rsid w:val="00B943A4"/>
    <w:rsid w:val="00B97EEA"/>
    <w:rsid w:val="00BA02CF"/>
    <w:rsid w:val="00BA0EBC"/>
    <w:rsid w:val="00BA3DE0"/>
    <w:rsid w:val="00BA42DF"/>
    <w:rsid w:val="00BA672C"/>
    <w:rsid w:val="00BA7BB7"/>
    <w:rsid w:val="00BB15AF"/>
    <w:rsid w:val="00BB21F1"/>
    <w:rsid w:val="00BB320C"/>
    <w:rsid w:val="00BB56EC"/>
    <w:rsid w:val="00BB7BCD"/>
    <w:rsid w:val="00BC4F54"/>
    <w:rsid w:val="00BD1D57"/>
    <w:rsid w:val="00BD3C0C"/>
    <w:rsid w:val="00BD3EC8"/>
    <w:rsid w:val="00BD4EE8"/>
    <w:rsid w:val="00BD50E4"/>
    <w:rsid w:val="00BD6FFB"/>
    <w:rsid w:val="00BD7057"/>
    <w:rsid w:val="00BD7C49"/>
    <w:rsid w:val="00BE00C5"/>
    <w:rsid w:val="00BE0B8B"/>
    <w:rsid w:val="00BE1CBA"/>
    <w:rsid w:val="00BE2743"/>
    <w:rsid w:val="00BE4F1F"/>
    <w:rsid w:val="00BE5600"/>
    <w:rsid w:val="00BE5AFB"/>
    <w:rsid w:val="00BE67A0"/>
    <w:rsid w:val="00BE7822"/>
    <w:rsid w:val="00BE7E13"/>
    <w:rsid w:val="00BF032B"/>
    <w:rsid w:val="00BF1AE2"/>
    <w:rsid w:val="00BF1B3F"/>
    <w:rsid w:val="00BF56B3"/>
    <w:rsid w:val="00BF5BC1"/>
    <w:rsid w:val="00BF7272"/>
    <w:rsid w:val="00C0125F"/>
    <w:rsid w:val="00C01478"/>
    <w:rsid w:val="00C01985"/>
    <w:rsid w:val="00C04CD3"/>
    <w:rsid w:val="00C05DC4"/>
    <w:rsid w:val="00C0658D"/>
    <w:rsid w:val="00C11958"/>
    <w:rsid w:val="00C12686"/>
    <w:rsid w:val="00C14B09"/>
    <w:rsid w:val="00C14D48"/>
    <w:rsid w:val="00C150E3"/>
    <w:rsid w:val="00C16513"/>
    <w:rsid w:val="00C2141F"/>
    <w:rsid w:val="00C21EF2"/>
    <w:rsid w:val="00C22F72"/>
    <w:rsid w:val="00C23675"/>
    <w:rsid w:val="00C23700"/>
    <w:rsid w:val="00C24CAE"/>
    <w:rsid w:val="00C25993"/>
    <w:rsid w:val="00C25FE0"/>
    <w:rsid w:val="00C306BE"/>
    <w:rsid w:val="00C32853"/>
    <w:rsid w:val="00C335FF"/>
    <w:rsid w:val="00C3360E"/>
    <w:rsid w:val="00C3431D"/>
    <w:rsid w:val="00C355EF"/>
    <w:rsid w:val="00C3703F"/>
    <w:rsid w:val="00C40787"/>
    <w:rsid w:val="00C4174B"/>
    <w:rsid w:val="00C4184B"/>
    <w:rsid w:val="00C421A6"/>
    <w:rsid w:val="00C43492"/>
    <w:rsid w:val="00C438EE"/>
    <w:rsid w:val="00C442DF"/>
    <w:rsid w:val="00C4443A"/>
    <w:rsid w:val="00C45C84"/>
    <w:rsid w:val="00C471B3"/>
    <w:rsid w:val="00C473E2"/>
    <w:rsid w:val="00C50CA0"/>
    <w:rsid w:val="00C50F91"/>
    <w:rsid w:val="00C542B0"/>
    <w:rsid w:val="00C54DD9"/>
    <w:rsid w:val="00C562BB"/>
    <w:rsid w:val="00C57087"/>
    <w:rsid w:val="00C57BD3"/>
    <w:rsid w:val="00C6142C"/>
    <w:rsid w:val="00C62E4F"/>
    <w:rsid w:val="00C642CA"/>
    <w:rsid w:val="00C647E1"/>
    <w:rsid w:val="00C70B01"/>
    <w:rsid w:val="00C70E17"/>
    <w:rsid w:val="00C754BE"/>
    <w:rsid w:val="00C75A16"/>
    <w:rsid w:val="00C8265D"/>
    <w:rsid w:val="00C8271B"/>
    <w:rsid w:val="00C846C5"/>
    <w:rsid w:val="00C85075"/>
    <w:rsid w:val="00C85FCF"/>
    <w:rsid w:val="00C86724"/>
    <w:rsid w:val="00C91091"/>
    <w:rsid w:val="00C91452"/>
    <w:rsid w:val="00C91729"/>
    <w:rsid w:val="00C9182E"/>
    <w:rsid w:val="00C94652"/>
    <w:rsid w:val="00C97401"/>
    <w:rsid w:val="00CA083F"/>
    <w:rsid w:val="00CA129E"/>
    <w:rsid w:val="00CA1F0C"/>
    <w:rsid w:val="00CA2A2A"/>
    <w:rsid w:val="00CA322D"/>
    <w:rsid w:val="00CA5A6D"/>
    <w:rsid w:val="00CA6313"/>
    <w:rsid w:val="00CB23E4"/>
    <w:rsid w:val="00CB28BF"/>
    <w:rsid w:val="00CB2E16"/>
    <w:rsid w:val="00CB509D"/>
    <w:rsid w:val="00CB5E0D"/>
    <w:rsid w:val="00CB6D14"/>
    <w:rsid w:val="00CB762A"/>
    <w:rsid w:val="00CB7FC9"/>
    <w:rsid w:val="00CC0B45"/>
    <w:rsid w:val="00CC1135"/>
    <w:rsid w:val="00CC17BA"/>
    <w:rsid w:val="00CC20FB"/>
    <w:rsid w:val="00CC3883"/>
    <w:rsid w:val="00CC4224"/>
    <w:rsid w:val="00CC4CF2"/>
    <w:rsid w:val="00CC514A"/>
    <w:rsid w:val="00CC577F"/>
    <w:rsid w:val="00CC59D8"/>
    <w:rsid w:val="00CC5BA5"/>
    <w:rsid w:val="00CC6357"/>
    <w:rsid w:val="00CC6556"/>
    <w:rsid w:val="00CC6B0C"/>
    <w:rsid w:val="00CD0667"/>
    <w:rsid w:val="00CD0FE4"/>
    <w:rsid w:val="00CD12FE"/>
    <w:rsid w:val="00CD1776"/>
    <w:rsid w:val="00CD4257"/>
    <w:rsid w:val="00CD56F8"/>
    <w:rsid w:val="00CD769A"/>
    <w:rsid w:val="00CE0C96"/>
    <w:rsid w:val="00CE1852"/>
    <w:rsid w:val="00CE1FDB"/>
    <w:rsid w:val="00CE2A4D"/>
    <w:rsid w:val="00CE358F"/>
    <w:rsid w:val="00CE4342"/>
    <w:rsid w:val="00CE6BB3"/>
    <w:rsid w:val="00CF035D"/>
    <w:rsid w:val="00CF0D86"/>
    <w:rsid w:val="00CF0FED"/>
    <w:rsid w:val="00CF27B3"/>
    <w:rsid w:val="00CF38D4"/>
    <w:rsid w:val="00CF3BEC"/>
    <w:rsid w:val="00CF4866"/>
    <w:rsid w:val="00CF569F"/>
    <w:rsid w:val="00CF65D1"/>
    <w:rsid w:val="00D0015E"/>
    <w:rsid w:val="00D00174"/>
    <w:rsid w:val="00D00E7E"/>
    <w:rsid w:val="00D043D5"/>
    <w:rsid w:val="00D05A97"/>
    <w:rsid w:val="00D07E34"/>
    <w:rsid w:val="00D07FF5"/>
    <w:rsid w:val="00D14A4D"/>
    <w:rsid w:val="00D21374"/>
    <w:rsid w:val="00D216C0"/>
    <w:rsid w:val="00D22294"/>
    <w:rsid w:val="00D2324E"/>
    <w:rsid w:val="00D24780"/>
    <w:rsid w:val="00D250CD"/>
    <w:rsid w:val="00D25E16"/>
    <w:rsid w:val="00D26427"/>
    <w:rsid w:val="00D26CBE"/>
    <w:rsid w:val="00D26FCE"/>
    <w:rsid w:val="00D2780C"/>
    <w:rsid w:val="00D27A55"/>
    <w:rsid w:val="00D27C50"/>
    <w:rsid w:val="00D3081B"/>
    <w:rsid w:val="00D32C97"/>
    <w:rsid w:val="00D33487"/>
    <w:rsid w:val="00D35108"/>
    <w:rsid w:val="00D353D1"/>
    <w:rsid w:val="00D3578A"/>
    <w:rsid w:val="00D3631D"/>
    <w:rsid w:val="00D36CE4"/>
    <w:rsid w:val="00D411B5"/>
    <w:rsid w:val="00D412D0"/>
    <w:rsid w:val="00D41A23"/>
    <w:rsid w:val="00D41F4D"/>
    <w:rsid w:val="00D43317"/>
    <w:rsid w:val="00D44938"/>
    <w:rsid w:val="00D45851"/>
    <w:rsid w:val="00D458A5"/>
    <w:rsid w:val="00D469A4"/>
    <w:rsid w:val="00D4726F"/>
    <w:rsid w:val="00D5129E"/>
    <w:rsid w:val="00D51461"/>
    <w:rsid w:val="00D515CF"/>
    <w:rsid w:val="00D533A8"/>
    <w:rsid w:val="00D55041"/>
    <w:rsid w:val="00D55906"/>
    <w:rsid w:val="00D56479"/>
    <w:rsid w:val="00D5777C"/>
    <w:rsid w:val="00D57DD4"/>
    <w:rsid w:val="00D60698"/>
    <w:rsid w:val="00D619A9"/>
    <w:rsid w:val="00D61CE0"/>
    <w:rsid w:val="00D642DD"/>
    <w:rsid w:val="00D67529"/>
    <w:rsid w:val="00D67DD2"/>
    <w:rsid w:val="00D71593"/>
    <w:rsid w:val="00D73C9D"/>
    <w:rsid w:val="00D74836"/>
    <w:rsid w:val="00D75EB5"/>
    <w:rsid w:val="00D7607B"/>
    <w:rsid w:val="00D76AD3"/>
    <w:rsid w:val="00D803DE"/>
    <w:rsid w:val="00D80636"/>
    <w:rsid w:val="00D808E2"/>
    <w:rsid w:val="00D824CF"/>
    <w:rsid w:val="00D826DD"/>
    <w:rsid w:val="00D837B2"/>
    <w:rsid w:val="00D86C7C"/>
    <w:rsid w:val="00D87503"/>
    <w:rsid w:val="00D8763C"/>
    <w:rsid w:val="00D90D56"/>
    <w:rsid w:val="00D90FF8"/>
    <w:rsid w:val="00D929DB"/>
    <w:rsid w:val="00D9383F"/>
    <w:rsid w:val="00D94220"/>
    <w:rsid w:val="00D94E56"/>
    <w:rsid w:val="00D9618A"/>
    <w:rsid w:val="00D96929"/>
    <w:rsid w:val="00D97986"/>
    <w:rsid w:val="00DA1910"/>
    <w:rsid w:val="00DA2D7A"/>
    <w:rsid w:val="00DA3EFD"/>
    <w:rsid w:val="00DA3FAA"/>
    <w:rsid w:val="00DA52BF"/>
    <w:rsid w:val="00DA56CF"/>
    <w:rsid w:val="00DA68E7"/>
    <w:rsid w:val="00DA7222"/>
    <w:rsid w:val="00DA7905"/>
    <w:rsid w:val="00DA7A22"/>
    <w:rsid w:val="00DB0CDD"/>
    <w:rsid w:val="00DB10C0"/>
    <w:rsid w:val="00DB29DA"/>
    <w:rsid w:val="00DB3B2A"/>
    <w:rsid w:val="00DB46FD"/>
    <w:rsid w:val="00DB4F37"/>
    <w:rsid w:val="00DB5668"/>
    <w:rsid w:val="00DB5794"/>
    <w:rsid w:val="00DB5C8C"/>
    <w:rsid w:val="00DB5FE3"/>
    <w:rsid w:val="00DB64F8"/>
    <w:rsid w:val="00DB7D4B"/>
    <w:rsid w:val="00DC14A0"/>
    <w:rsid w:val="00DC1CB4"/>
    <w:rsid w:val="00DC3948"/>
    <w:rsid w:val="00DC5919"/>
    <w:rsid w:val="00DC6151"/>
    <w:rsid w:val="00DC6A90"/>
    <w:rsid w:val="00DC7844"/>
    <w:rsid w:val="00DD347B"/>
    <w:rsid w:val="00DD37E1"/>
    <w:rsid w:val="00DD4E0C"/>
    <w:rsid w:val="00DD6BE3"/>
    <w:rsid w:val="00DE069E"/>
    <w:rsid w:val="00DE1674"/>
    <w:rsid w:val="00DE2114"/>
    <w:rsid w:val="00DE24D4"/>
    <w:rsid w:val="00DE2571"/>
    <w:rsid w:val="00DE3F84"/>
    <w:rsid w:val="00DE43DB"/>
    <w:rsid w:val="00DE5BCF"/>
    <w:rsid w:val="00DE6591"/>
    <w:rsid w:val="00DE686E"/>
    <w:rsid w:val="00DE6A7F"/>
    <w:rsid w:val="00DE6E31"/>
    <w:rsid w:val="00DE7002"/>
    <w:rsid w:val="00DF4590"/>
    <w:rsid w:val="00DF7ACB"/>
    <w:rsid w:val="00E0231C"/>
    <w:rsid w:val="00E034F1"/>
    <w:rsid w:val="00E03E1C"/>
    <w:rsid w:val="00E04480"/>
    <w:rsid w:val="00E069AF"/>
    <w:rsid w:val="00E112ED"/>
    <w:rsid w:val="00E11CF6"/>
    <w:rsid w:val="00E123B7"/>
    <w:rsid w:val="00E136DC"/>
    <w:rsid w:val="00E137A2"/>
    <w:rsid w:val="00E1533A"/>
    <w:rsid w:val="00E15956"/>
    <w:rsid w:val="00E16405"/>
    <w:rsid w:val="00E17D5C"/>
    <w:rsid w:val="00E21A4E"/>
    <w:rsid w:val="00E21C11"/>
    <w:rsid w:val="00E23ACD"/>
    <w:rsid w:val="00E242FA"/>
    <w:rsid w:val="00E26387"/>
    <w:rsid w:val="00E327C3"/>
    <w:rsid w:val="00E3295D"/>
    <w:rsid w:val="00E33544"/>
    <w:rsid w:val="00E33B06"/>
    <w:rsid w:val="00E36C3D"/>
    <w:rsid w:val="00E37230"/>
    <w:rsid w:val="00E37304"/>
    <w:rsid w:val="00E4135D"/>
    <w:rsid w:val="00E43FB6"/>
    <w:rsid w:val="00E44332"/>
    <w:rsid w:val="00E444E9"/>
    <w:rsid w:val="00E44CEE"/>
    <w:rsid w:val="00E47378"/>
    <w:rsid w:val="00E52824"/>
    <w:rsid w:val="00E54228"/>
    <w:rsid w:val="00E54353"/>
    <w:rsid w:val="00E55723"/>
    <w:rsid w:val="00E55820"/>
    <w:rsid w:val="00E5660E"/>
    <w:rsid w:val="00E56DD0"/>
    <w:rsid w:val="00E5789C"/>
    <w:rsid w:val="00E619BF"/>
    <w:rsid w:val="00E61B76"/>
    <w:rsid w:val="00E627A9"/>
    <w:rsid w:val="00E65904"/>
    <w:rsid w:val="00E6620F"/>
    <w:rsid w:val="00E709B2"/>
    <w:rsid w:val="00E70E4C"/>
    <w:rsid w:val="00E7103B"/>
    <w:rsid w:val="00E7169E"/>
    <w:rsid w:val="00E7364D"/>
    <w:rsid w:val="00E73654"/>
    <w:rsid w:val="00E73C6F"/>
    <w:rsid w:val="00E757B7"/>
    <w:rsid w:val="00E7596B"/>
    <w:rsid w:val="00E76C0A"/>
    <w:rsid w:val="00E77AC9"/>
    <w:rsid w:val="00E80A9B"/>
    <w:rsid w:val="00E81F35"/>
    <w:rsid w:val="00E82B63"/>
    <w:rsid w:val="00E86042"/>
    <w:rsid w:val="00E871CA"/>
    <w:rsid w:val="00E91ED7"/>
    <w:rsid w:val="00E92679"/>
    <w:rsid w:val="00E948EE"/>
    <w:rsid w:val="00E959E0"/>
    <w:rsid w:val="00E960C2"/>
    <w:rsid w:val="00E965EB"/>
    <w:rsid w:val="00E966B9"/>
    <w:rsid w:val="00E967E3"/>
    <w:rsid w:val="00EA01B1"/>
    <w:rsid w:val="00EA07BD"/>
    <w:rsid w:val="00EA2FDB"/>
    <w:rsid w:val="00EA3E70"/>
    <w:rsid w:val="00EA4DBF"/>
    <w:rsid w:val="00EA4FD4"/>
    <w:rsid w:val="00EA677E"/>
    <w:rsid w:val="00EA7F37"/>
    <w:rsid w:val="00EB1650"/>
    <w:rsid w:val="00EB4D93"/>
    <w:rsid w:val="00EB52F0"/>
    <w:rsid w:val="00EC390D"/>
    <w:rsid w:val="00EC44A9"/>
    <w:rsid w:val="00EC4B57"/>
    <w:rsid w:val="00EC5D95"/>
    <w:rsid w:val="00EC6B4F"/>
    <w:rsid w:val="00ED0196"/>
    <w:rsid w:val="00ED26E3"/>
    <w:rsid w:val="00ED3831"/>
    <w:rsid w:val="00ED3A19"/>
    <w:rsid w:val="00ED3D9B"/>
    <w:rsid w:val="00ED46A2"/>
    <w:rsid w:val="00ED46E9"/>
    <w:rsid w:val="00ED56A0"/>
    <w:rsid w:val="00ED5DD8"/>
    <w:rsid w:val="00ED68A2"/>
    <w:rsid w:val="00EE0291"/>
    <w:rsid w:val="00EE2CEE"/>
    <w:rsid w:val="00EE3CCE"/>
    <w:rsid w:val="00EE3EEA"/>
    <w:rsid w:val="00EE4F80"/>
    <w:rsid w:val="00EE73E4"/>
    <w:rsid w:val="00EE765B"/>
    <w:rsid w:val="00EE7B89"/>
    <w:rsid w:val="00EE7CC0"/>
    <w:rsid w:val="00EF34EA"/>
    <w:rsid w:val="00EF7EFA"/>
    <w:rsid w:val="00F010FF"/>
    <w:rsid w:val="00F01F81"/>
    <w:rsid w:val="00F03773"/>
    <w:rsid w:val="00F076B3"/>
    <w:rsid w:val="00F07E11"/>
    <w:rsid w:val="00F1016B"/>
    <w:rsid w:val="00F11424"/>
    <w:rsid w:val="00F13722"/>
    <w:rsid w:val="00F159A4"/>
    <w:rsid w:val="00F20892"/>
    <w:rsid w:val="00F20F67"/>
    <w:rsid w:val="00F21105"/>
    <w:rsid w:val="00F2121C"/>
    <w:rsid w:val="00F216EA"/>
    <w:rsid w:val="00F22C0A"/>
    <w:rsid w:val="00F23179"/>
    <w:rsid w:val="00F24288"/>
    <w:rsid w:val="00F25440"/>
    <w:rsid w:val="00F25653"/>
    <w:rsid w:val="00F259A3"/>
    <w:rsid w:val="00F25FA4"/>
    <w:rsid w:val="00F26C88"/>
    <w:rsid w:val="00F279B7"/>
    <w:rsid w:val="00F31505"/>
    <w:rsid w:val="00F32875"/>
    <w:rsid w:val="00F4123C"/>
    <w:rsid w:val="00F41ACD"/>
    <w:rsid w:val="00F4326E"/>
    <w:rsid w:val="00F43D24"/>
    <w:rsid w:val="00F443B4"/>
    <w:rsid w:val="00F44E5E"/>
    <w:rsid w:val="00F44E84"/>
    <w:rsid w:val="00F45201"/>
    <w:rsid w:val="00F460BC"/>
    <w:rsid w:val="00F4648F"/>
    <w:rsid w:val="00F47399"/>
    <w:rsid w:val="00F50145"/>
    <w:rsid w:val="00F50503"/>
    <w:rsid w:val="00F5061A"/>
    <w:rsid w:val="00F531DE"/>
    <w:rsid w:val="00F564D1"/>
    <w:rsid w:val="00F56F8F"/>
    <w:rsid w:val="00F600AB"/>
    <w:rsid w:val="00F60143"/>
    <w:rsid w:val="00F6092F"/>
    <w:rsid w:val="00F616EB"/>
    <w:rsid w:val="00F624B4"/>
    <w:rsid w:val="00F64717"/>
    <w:rsid w:val="00F6487B"/>
    <w:rsid w:val="00F66EAB"/>
    <w:rsid w:val="00F6746A"/>
    <w:rsid w:val="00F70639"/>
    <w:rsid w:val="00F720FD"/>
    <w:rsid w:val="00F723DD"/>
    <w:rsid w:val="00F753AE"/>
    <w:rsid w:val="00F75697"/>
    <w:rsid w:val="00F76274"/>
    <w:rsid w:val="00F76A70"/>
    <w:rsid w:val="00F80462"/>
    <w:rsid w:val="00F808D4"/>
    <w:rsid w:val="00F813D6"/>
    <w:rsid w:val="00F81782"/>
    <w:rsid w:val="00F81923"/>
    <w:rsid w:val="00F83E15"/>
    <w:rsid w:val="00F83F86"/>
    <w:rsid w:val="00F8400C"/>
    <w:rsid w:val="00F8504B"/>
    <w:rsid w:val="00F8559D"/>
    <w:rsid w:val="00F86D2F"/>
    <w:rsid w:val="00F90A31"/>
    <w:rsid w:val="00F90BD4"/>
    <w:rsid w:val="00F9378F"/>
    <w:rsid w:val="00F93B57"/>
    <w:rsid w:val="00F95113"/>
    <w:rsid w:val="00F96DFE"/>
    <w:rsid w:val="00F9701A"/>
    <w:rsid w:val="00F97542"/>
    <w:rsid w:val="00FA2A08"/>
    <w:rsid w:val="00FA2D49"/>
    <w:rsid w:val="00FA4724"/>
    <w:rsid w:val="00FA616B"/>
    <w:rsid w:val="00FA7A43"/>
    <w:rsid w:val="00FB02CE"/>
    <w:rsid w:val="00FB0891"/>
    <w:rsid w:val="00FB1699"/>
    <w:rsid w:val="00FB5F38"/>
    <w:rsid w:val="00FB65CC"/>
    <w:rsid w:val="00FB6AFC"/>
    <w:rsid w:val="00FB7D48"/>
    <w:rsid w:val="00FC2ABB"/>
    <w:rsid w:val="00FC3636"/>
    <w:rsid w:val="00FC4050"/>
    <w:rsid w:val="00FC43B0"/>
    <w:rsid w:val="00FC4DE8"/>
    <w:rsid w:val="00FC5A41"/>
    <w:rsid w:val="00FC6B33"/>
    <w:rsid w:val="00FC6F94"/>
    <w:rsid w:val="00FC6F9B"/>
    <w:rsid w:val="00FC73F3"/>
    <w:rsid w:val="00FC79B7"/>
    <w:rsid w:val="00FD03C2"/>
    <w:rsid w:val="00FD05A3"/>
    <w:rsid w:val="00FD0A5B"/>
    <w:rsid w:val="00FD1282"/>
    <w:rsid w:val="00FD1E44"/>
    <w:rsid w:val="00FD41EF"/>
    <w:rsid w:val="00FD50B9"/>
    <w:rsid w:val="00FD5256"/>
    <w:rsid w:val="00FD725C"/>
    <w:rsid w:val="00FD7915"/>
    <w:rsid w:val="00FE09B4"/>
    <w:rsid w:val="00FE0B8D"/>
    <w:rsid w:val="00FE2786"/>
    <w:rsid w:val="00FE632D"/>
    <w:rsid w:val="00FF1B59"/>
    <w:rsid w:val="00FF2949"/>
    <w:rsid w:val="00FF2A01"/>
    <w:rsid w:val="00FF2C21"/>
    <w:rsid w:val="00FF320F"/>
    <w:rsid w:val="00FF335A"/>
    <w:rsid w:val="00FF4772"/>
    <w:rsid w:val="00FF62F2"/>
    <w:rsid w:val="00FF6B9A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996B7"/>
  <w15:chartTrackingRefBased/>
  <w15:docId w15:val="{A1FBA68B-FC28-467B-A41F-49F4A270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EF34E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F34EA"/>
    <w:rPr>
      <w:sz w:val="20"/>
      <w:szCs w:val="20"/>
    </w:rPr>
  </w:style>
  <w:style w:type="character" w:customStyle="1" w:styleId="ae">
    <w:name w:val="註解文字 字元"/>
    <w:link w:val="ad"/>
    <w:uiPriority w:val="99"/>
    <w:semiHidden/>
    <w:rsid w:val="00EF34EA"/>
    <w:rPr>
      <w:rFonts w:ascii="Times New Roman" w:hAnsi="Times New Roman"/>
      <w:kern w:val="2"/>
      <w:lang w:eastAsia="zh-TW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F34EA"/>
    <w:rPr>
      <w:b/>
      <w:bCs/>
    </w:rPr>
  </w:style>
  <w:style w:type="character" w:customStyle="1" w:styleId="af0">
    <w:name w:val="註解主旨 字元"/>
    <w:link w:val="af"/>
    <w:uiPriority w:val="99"/>
    <w:semiHidden/>
    <w:rsid w:val="00EF34EA"/>
    <w:rPr>
      <w:rFonts w:ascii="Times New Roman" w:hAnsi="Times New Roman"/>
      <w:b/>
      <w:bCs/>
      <w:kern w:val="2"/>
      <w:lang w:eastAsia="zh-TW"/>
    </w:rPr>
  </w:style>
  <w:style w:type="paragraph" w:styleId="af1">
    <w:name w:val="Revision"/>
    <w:hidden/>
    <w:uiPriority w:val="99"/>
    <w:semiHidden/>
    <w:rsid w:val="00257FBE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F50145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9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DDD20-33AB-4284-84FB-C0F80BDE9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2505</Words>
  <Characters>14282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資料檔清單</vt:lpstr>
    </vt:vector>
  </TitlesOfParts>
  <Company/>
  <LinksUpToDate>false</LinksUpToDate>
  <CharactersWithSpaces>16754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13</cp:revision>
  <cp:lastPrinted>2018-08-06T01:36:00Z</cp:lastPrinted>
  <dcterms:created xsi:type="dcterms:W3CDTF">2026-01-26T06:23:00Z</dcterms:created>
  <dcterms:modified xsi:type="dcterms:W3CDTF">2026-06-23T03:51:00Z</dcterms:modified>
</cp:coreProperties>
</file>